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4F" w:rsidRPr="00AC4BFA" w:rsidRDefault="00F11D8B">
      <w:pPr>
        <w:pStyle w:val="Standard"/>
        <w:spacing w:line="276" w:lineRule="auto"/>
        <w:jc w:val="center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Договор №</w:t>
      </w:r>
      <w:r w:rsidRPr="00AC4BFA">
        <w:rPr>
          <w:rFonts w:cs="Times New Roman"/>
          <w:color w:val="0000FF"/>
          <w:lang w:val="ru-RU"/>
        </w:rPr>
        <w:t xml:space="preserve"> </w:t>
      </w:r>
      <w:r w:rsidRPr="00AC4BFA">
        <w:rPr>
          <w:rFonts w:cs="Times New Roman"/>
          <w:color w:val="000000"/>
          <w:lang w:val="ru-RU"/>
        </w:rPr>
        <w:t>/</w:t>
      </w:r>
      <w:r>
        <w:rPr>
          <w:rFonts w:cs="Times New Roman"/>
          <w:lang w:val="ru-RU"/>
        </w:rPr>
        <w:t>ЗУ-</w:t>
      </w:r>
      <w:proofErr w:type="gramStart"/>
      <w:r>
        <w:rPr>
          <w:rFonts w:cs="Times New Roman"/>
          <w:lang w:val="ru-RU"/>
        </w:rPr>
        <w:t>3</w:t>
      </w:r>
      <w:r w:rsidRPr="00AC4BFA">
        <w:rPr>
          <w:rFonts w:cs="Times New Roman"/>
          <w:lang w:val="ru-RU"/>
        </w:rPr>
        <w:t xml:space="preserve">  участия</w:t>
      </w:r>
      <w:proofErr w:type="gramEnd"/>
      <w:r w:rsidRPr="00AC4BFA">
        <w:rPr>
          <w:rFonts w:cs="Times New Roman"/>
          <w:lang w:val="ru-RU"/>
        </w:rPr>
        <w:t xml:space="preserve"> в долевом строительстве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  <w:bookmarkStart w:id="0" w:name="_GoBack"/>
      <w:bookmarkEnd w:id="0"/>
    </w:p>
    <w:p w:rsidR="00AD7F4F" w:rsidRPr="00AC4BFA" w:rsidRDefault="00F11D8B">
      <w:pPr>
        <w:pStyle w:val="Standard"/>
        <w:spacing w:line="276" w:lineRule="auto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 xml:space="preserve">г. Владимир                                                                                                           </w:t>
      </w:r>
      <w:r w:rsidRPr="00AC4BFA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FF"/>
          <w:lang w:val="ru-RU"/>
        </w:rPr>
        <w:t xml:space="preserve"> </w:t>
      </w:r>
      <w:r w:rsidRPr="00AC4BFA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9</w:t>
      </w:r>
      <w:r w:rsidRPr="00AC4BFA">
        <w:rPr>
          <w:rFonts w:cs="Times New Roman"/>
          <w:lang w:val="ru-RU"/>
        </w:rPr>
        <w:t xml:space="preserve"> г.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 w:rsidRPr="00AC4BFA">
        <w:rPr>
          <w:rStyle w:val="1"/>
          <w:rFonts w:cs="Times New Roman"/>
          <w:b/>
          <w:bCs/>
          <w:lang w:val="ru-RU"/>
        </w:rPr>
        <w:t xml:space="preserve">Общество с ограниченной ответственностью </w:t>
      </w:r>
      <w:r>
        <w:rPr>
          <w:rStyle w:val="1"/>
          <w:rFonts w:cs="Times New Roman"/>
          <w:b/>
          <w:bCs/>
        </w:rPr>
        <w:t>«</w:t>
      </w:r>
      <w:proofErr w:type="spellStart"/>
      <w:r>
        <w:rPr>
          <w:rStyle w:val="1"/>
          <w:rFonts w:cs="Times New Roman"/>
          <w:b/>
          <w:bCs/>
          <w:lang w:val="ru-RU"/>
        </w:rPr>
        <w:t>Монострой</w:t>
      </w:r>
      <w:proofErr w:type="spellEnd"/>
      <w:r>
        <w:rPr>
          <w:rStyle w:val="1"/>
          <w:rFonts w:cs="Times New Roman"/>
          <w:b/>
          <w:bCs/>
        </w:rPr>
        <w:t>» (</w:t>
      </w:r>
      <w:r>
        <w:rPr>
          <w:rStyle w:val="1"/>
          <w:rFonts w:cs="Times New Roman"/>
          <w:b/>
          <w:bCs/>
          <w:lang w:val="ru-RU"/>
        </w:rPr>
        <w:t>ООО «</w:t>
      </w:r>
      <w:proofErr w:type="spellStart"/>
      <w:r>
        <w:rPr>
          <w:rStyle w:val="1"/>
          <w:rFonts w:cs="Times New Roman"/>
          <w:b/>
          <w:bCs/>
          <w:lang w:val="ru-RU"/>
        </w:rPr>
        <w:t>Монострой</w:t>
      </w:r>
      <w:proofErr w:type="spellEnd"/>
      <w:r>
        <w:rPr>
          <w:rStyle w:val="1"/>
          <w:rFonts w:cs="Times New Roman"/>
          <w:b/>
          <w:bCs/>
          <w:lang w:val="ru-RU"/>
        </w:rPr>
        <w:t>»)</w:t>
      </w:r>
      <w:r>
        <w:rPr>
          <w:rStyle w:val="1"/>
          <w:rFonts w:cs="Times New Roman"/>
        </w:rPr>
        <w:t xml:space="preserve">, в </w:t>
      </w:r>
      <w:proofErr w:type="spellStart"/>
      <w:proofErr w:type="gramStart"/>
      <w:r>
        <w:rPr>
          <w:rStyle w:val="1"/>
          <w:rFonts w:cs="Times New Roman"/>
        </w:rPr>
        <w:t>лице</w:t>
      </w:r>
      <w:proofErr w:type="spellEnd"/>
      <w:r>
        <w:rPr>
          <w:rStyle w:val="1"/>
          <w:rFonts w:cs="Times New Roman"/>
        </w:rPr>
        <w:t xml:space="preserve">  </w:t>
      </w:r>
      <w:r>
        <w:rPr>
          <w:rStyle w:val="1"/>
          <w:rFonts w:cs="Times New Roman"/>
          <w:lang w:val="ru-RU"/>
        </w:rPr>
        <w:t>генера</w:t>
      </w:r>
      <w:r>
        <w:rPr>
          <w:rStyle w:val="1"/>
          <w:rFonts w:cs="Times New Roman"/>
          <w:lang w:val="ru-RU"/>
        </w:rPr>
        <w:t>льного</w:t>
      </w:r>
      <w:proofErr w:type="gramEnd"/>
      <w:r>
        <w:rPr>
          <w:rStyle w:val="1"/>
          <w:rFonts w:cs="Times New Roman"/>
          <w:lang w:val="ru-RU"/>
        </w:rPr>
        <w:t xml:space="preserve"> </w:t>
      </w:r>
      <w:proofErr w:type="spellStart"/>
      <w:r>
        <w:rPr>
          <w:rStyle w:val="1"/>
          <w:rFonts w:cs="Times New Roman"/>
        </w:rPr>
        <w:t>директора</w:t>
      </w:r>
      <w:proofErr w:type="spellEnd"/>
      <w:r>
        <w:rPr>
          <w:rStyle w:val="1"/>
          <w:rFonts w:cs="Times New Roman"/>
        </w:rPr>
        <w:t xml:space="preserve"> </w:t>
      </w:r>
      <w:r>
        <w:rPr>
          <w:rStyle w:val="1"/>
          <w:rFonts w:cs="Times New Roman"/>
          <w:lang w:val="ru-RU"/>
        </w:rPr>
        <w:t>Чижова О.А.,</w:t>
      </w:r>
      <w:r>
        <w:rPr>
          <w:rStyle w:val="1"/>
          <w:rFonts w:cs="Times New Roman"/>
        </w:rPr>
        <w:t xml:space="preserve"> </w:t>
      </w:r>
      <w:r>
        <w:rPr>
          <w:rStyle w:val="1"/>
          <w:rFonts w:cs="Times New Roman"/>
          <w:lang w:val="ru-RU"/>
        </w:rPr>
        <w:t xml:space="preserve">действующего на основании Устава, </w:t>
      </w:r>
      <w:proofErr w:type="spellStart"/>
      <w:r>
        <w:rPr>
          <w:rStyle w:val="1"/>
          <w:rFonts w:cs="Times New Roman"/>
        </w:rPr>
        <w:t>именуемое</w:t>
      </w:r>
      <w:proofErr w:type="spellEnd"/>
      <w:r>
        <w:rPr>
          <w:rStyle w:val="1"/>
          <w:rFonts w:cs="Times New Roman"/>
        </w:rPr>
        <w:t xml:space="preserve"> в </w:t>
      </w:r>
      <w:proofErr w:type="spellStart"/>
      <w:r>
        <w:rPr>
          <w:rStyle w:val="1"/>
          <w:rFonts w:cs="Times New Roman"/>
        </w:rPr>
        <w:t>дальнейшем</w:t>
      </w:r>
      <w:proofErr w:type="spellEnd"/>
      <w:r>
        <w:rPr>
          <w:rStyle w:val="1"/>
          <w:rFonts w:cs="Times New Roman"/>
        </w:rPr>
        <w:t xml:space="preserve"> "</w:t>
      </w:r>
      <w:proofErr w:type="spellStart"/>
      <w:r>
        <w:rPr>
          <w:rStyle w:val="1"/>
          <w:rFonts w:cs="Times New Roman"/>
        </w:rPr>
        <w:t>Застройщик</w:t>
      </w:r>
      <w:proofErr w:type="spellEnd"/>
      <w:r>
        <w:rPr>
          <w:rStyle w:val="1"/>
          <w:rFonts w:cs="Times New Roman"/>
        </w:rPr>
        <w:t xml:space="preserve">", с </w:t>
      </w:r>
      <w:proofErr w:type="spellStart"/>
      <w:r>
        <w:rPr>
          <w:rStyle w:val="1"/>
          <w:rFonts w:cs="Times New Roman"/>
        </w:rPr>
        <w:t>одной</w:t>
      </w:r>
      <w:proofErr w:type="spellEnd"/>
      <w:r>
        <w:rPr>
          <w:rStyle w:val="1"/>
          <w:rFonts w:cs="Times New Roman"/>
        </w:rPr>
        <w:t xml:space="preserve"> </w:t>
      </w:r>
      <w:proofErr w:type="spellStart"/>
      <w:r>
        <w:rPr>
          <w:rStyle w:val="1"/>
          <w:rFonts w:cs="Times New Roman"/>
        </w:rPr>
        <w:t>стороны</w:t>
      </w:r>
      <w:proofErr w:type="spellEnd"/>
      <w:r>
        <w:rPr>
          <w:rFonts w:cs="Times New Roman"/>
        </w:rPr>
        <w:t xml:space="preserve"> и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cs="Times New Roman"/>
          <w:b/>
          <w:bCs/>
          <w:lang w:val="ru-RU"/>
        </w:rPr>
        <w:t xml:space="preserve">   ,</w:t>
      </w:r>
      <w:r>
        <w:rPr>
          <w:rStyle w:val="1"/>
          <w:rFonts w:cs="Times New Roman"/>
          <w:lang w:val="ru-RU"/>
        </w:rPr>
        <w:t xml:space="preserve"> действующая от своего </w:t>
      </w:r>
      <w:proofErr w:type="gramStart"/>
      <w:r>
        <w:rPr>
          <w:rStyle w:val="1"/>
          <w:rFonts w:cs="Times New Roman"/>
          <w:lang w:val="ru-RU"/>
        </w:rPr>
        <w:t>имени,  именуем</w:t>
      </w:r>
      <w:r>
        <w:rPr>
          <w:rStyle w:val="1"/>
          <w:rFonts w:cs="Times New Roman"/>
          <w:color w:val="000000"/>
          <w:lang w:val="ru-RU"/>
        </w:rPr>
        <w:t>ый</w:t>
      </w:r>
      <w:proofErr w:type="gramEnd"/>
      <w:r>
        <w:rPr>
          <w:rStyle w:val="1"/>
          <w:rFonts w:cs="Times New Roman"/>
          <w:lang w:val="ru-RU"/>
        </w:rPr>
        <w:t xml:space="preserve">  в дальнейшем «Участник долевого строительства», с другой стороны,  вместе именуемые «Сторон</w:t>
      </w:r>
      <w:r>
        <w:rPr>
          <w:rStyle w:val="1"/>
          <w:rFonts w:cs="Times New Roman"/>
          <w:lang w:val="ru-RU"/>
        </w:rPr>
        <w:t>ы», заключили настоящий договор о нижеследующем: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1. Предмет договора</w:t>
      </w:r>
    </w:p>
    <w:p w:rsidR="00AD7F4F" w:rsidRPr="00AC4BFA" w:rsidRDefault="00AD7F4F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1.1. Правовое обоснование договора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 w:rsidRPr="00AC4BFA">
        <w:rPr>
          <w:rFonts w:cs="Times New Roman"/>
          <w:lang w:val="ru-RU"/>
        </w:rPr>
        <w:t xml:space="preserve">1.1.1. </w:t>
      </w:r>
      <w:proofErr w:type="spellStart"/>
      <w:r>
        <w:rPr>
          <w:rFonts w:cs="Times New Roman"/>
        </w:rPr>
        <w:t>Договор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Гражданским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декабря</w:t>
      </w:r>
      <w:proofErr w:type="spellEnd"/>
      <w:r>
        <w:rPr>
          <w:rFonts w:cs="Times New Roman"/>
        </w:rPr>
        <w:t xml:space="preserve"> 2004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 214-ФЗ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участии</w:t>
      </w:r>
      <w:proofErr w:type="spellEnd"/>
      <w:r>
        <w:rPr>
          <w:rFonts w:cs="Times New Roman"/>
        </w:rPr>
        <w:t xml:space="preserve"> в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долевом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строительстве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многоквартирных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недвижимости</w:t>
      </w:r>
      <w:proofErr w:type="spellEnd"/>
      <w:r>
        <w:rPr>
          <w:rFonts w:cs="Times New Roman"/>
        </w:rPr>
        <w:t xml:space="preserve"> и о </w:t>
      </w:r>
      <w:proofErr w:type="spellStart"/>
      <w:r>
        <w:rPr>
          <w:rFonts w:cs="Times New Roman"/>
        </w:rPr>
        <w:t>внесении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  <w:lang w:val="ru-RU"/>
        </w:rPr>
        <w:t>».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1.1.2. Основанием для заключения настоящего договора является: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color w:val="000000"/>
          <w:lang w:val="ru-RU"/>
        </w:rPr>
        <w:t>1.1.2.1. Разрешение на строительство объ</w:t>
      </w:r>
      <w:r w:rsidRPr="00AC4BFA">
        <w:rPr>
          <w:rFonts w:cs="Times New Roman"/>
          <w:color w:val="000000"/>
          <w:lang w:val="ru-RU"/>
        </w:rPr>
        <w:t xml:space="preserve">екта № </w:t>
      </w:r>
      <w:r>
        <w:rPr>
          <w:rFonts w:cs="Times New Roman"/>
          <w:color w:val="000000"/>
          <w:lang w:val="ru-RU"/>
        </w:rPr>
        <w:t>33-000-43-2018</w:t>
      </w:r>
      <w:r w:rsidRPr="00AC4BFA">
        <w:rPr>
          <w:rFonts w:cs="Times New Roman"/>
          <w:color w:val="000000"/>
          <w:lang w:val="ru-RU"/>
        </w:rPr>
        <w:t xml:space="preserve"> от </w:t>
      </w:r>
      <w:r>
        <w:rPr>
          <w:rFonts w:cs="Times New Roman"/>
          <w:color w:val="000000"/>
          <w:lang w:val="ru-RU"/>
        </w:rPr>
        <w:t>09</w:t>
      </w:r>
      <w:r w:rsidRPr="00AC4BFA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>06</w:t>
      </w:r>
      <w:r w:rsidRPr="00AC4BFA">
        <w:rPr>
          <w:rFonts w:cs="Times New Roman"/>
          <w:color w:val="000000"/>
          <w:lang w:val="ru-RU"/>
        </w:rPr>
        <w:t xml:space="preserve">.2018 г. выданное </w:t>
      </w:r>
      <w:r>
        <w:rPr>
          <w:rFonts w:cs="Times New Roman"/>
          <w:color w:val="000000"/>
          <w:lang w:val="ru-RU"/>
        </w:rPr>
        <w:t xml:space="preserve">Департаментом строительства и архитектуры </w:t>
      </w:r>
      <w:proofErr w:type="gramStart"/>
      <w:r>
        <w:rPr>
          <w:rFonts w:cs="Times New Roman"/>
          <w:color w:val="000000"/>
          <w:lang w:val="ru-RU"/>
        </w:rPr>
        <w:t xml:space="preserve">администрации </w:t>
      </w:r>
      <w:r w:rsidRPr="00AC4BFA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Владимирской</w:t>
      </w:r>
      <w:proofErr w:type="gramEnd"/>
      <w:r>
        <w:rPr>
          <w:rFonts w:cs="Times New Roman"/>
          <w:color w:val="000000"/>
          <w:lang w:val="ru-RU"/>
        </w:rPr>
        <w:t xml:space="preserve"> области</w:t>
      </w:r>
      <w:r w:rsidRPr="00AC4BFA">
        <w:rPr>
          <w:rFonts w:cs="Times New Roman"/>
          <w:color w:val="000000"/>
          <w:lang w:val="ru-RU"/>
        </w:rP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 xml:space="preserve">1.1.2.2. Договор </w:t>
      </w:r>
      <w:r>
        <w:rPr>
          <w:rFonts w:cs="Times New Roman"/>
          <w:lang w:val="ru-RU"/>
        </w:rPr>
        <w:t>№ 1 суб</w:t>
      </w:r>
      <w:r w:rsidRPr="00AC4BFA">
        <w:rPr>
          <w:rFonts w:cs="Times New Roman"/>
          <w:lang w:val="ru-RU"/>
        </w:rPr>
        <w:t>аренды земельн</w:t>
      </w:r>
      <w:r>
        <w:rPr>
          <w:rFonts w:cs="Times New Roman"/>
          <w:lang w:val="ru-RU"/>
        </w:rPr>
        <w:t>ых</w:t>
      </w:r>
      <w:r w:rsidRPr="00AC4BFA">
        <w:rPr>
          <w:rFonts w:cs="Times New Roman"/>
          <w:lang w:val="ru-RU"/>
        </w:rPr>
        <w:t xml:space="preserve"> участк</w:t>
      </w:r>
      <w:r>
        <w:rPr>
          <w:rFonts w:cs="Times New Roman"/>
          <w:lang w:val="ru-RU"/>
        </w:rPr>
        <w:t>ов</w:t>
      </w:r>
      <w:r w:rsidRPr="00AC4B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 комплексного освоения территории, в рамках которого предусматривается, в том числе жилищное строительство</w:t>
      </w:r>
      <w:r w:rsidRPr="00AC4BFA">
        <w:rPr>
          <w:rFonts w:cs="Times New Roman"/>
          <w:lang w:val="ru-RU"/>
        </w:rPr>
        <w:t xml:space="preserve"> от </w:t>
      </w:r>
      <w:r>
        <w:rPr>
          <w:rFonts w:cs="Times New Roman"/>
          <w:lang w:val="ru-RU"/>
        </w:rPr>
        <w:t>24</w:t>
      </w:r>
      <w:r w:rsidRPr="00AC4BFA">
        <w:rPr>
          <w:rFonts w:cs="Times New Roman"/>
          <w:lang w:val="ru-RU"/>
        </w:rPr>
        <w:t>.0</w:t>
      </w:r>
      <w:r>
        <w:rPr>
          <w:rFonts w:cs="Times New Roman"/>
          <w:lang w:val="ru-RU"/>
        </w:rPr>
        <w:t>5</w:t>
      </w:r>
      <w:r w:rsidRPr="00AC4BFA">
        <w:rPr>
          <w:rFonts w:cs="Times New Roman"/>
          <w:lang w:val="ru-RU"/>
        </w:rPr>
        <w:t>.201</w:t>
      </w:r>
      <w:r>
        <w:rPr>
          <w:rFonts w:cs="Times New Roman"/>
          <w:lang w:val="ru-RU"/>
        </w:rPr>
        <w:t>8 г., зарегистрирован 04.07.2018 г. в управлении Федеральной службы государственной регистрации, кадастра и картографии по В</w:t>
      </w:r>
      <w:r>
        <w:rPr>
          <w:rFonts w:cs="Times New Roman"/>
          <w:lang w:val="ru-RU"/>
        </w:rPr>
        <w:t>ладимирской области за номером 33:22:011100:1355-33/032/2018-4.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color w:val="000000"/>
          <w:lang w:val="ru-RU"/>
        </w:rPr>
        <w:t>1.1.2.3.</w:t>
      </w:r>
      <w:r>
        <w:rPr>
          <w:rFonts w:cs="Times New Roman"/>
          <w:color w:val="000000"/>
          <w:lang w:val="ru-RU"/>
        </w:rPr>
        <w:t xml:space="preserve"> </w:t>
      </w:r>
      <w:r w:rsidRPr="00AC4BFA">
        <w:rPr>
          <w:rFonts w:cs="Times New Roman"/>
          <w:color w:val="000000"/>
          <w:lang w:val="ru-RU"/>
        </w:rPr>
        <w:t xml:space="preserve">Договор </w:t>
      </w:r>
      <w:r>
        <w:rPr>
          <w:rFonts w:cs="Times New Roman"/>
          <w:color w:val="000000"/>
          <w:lang w:val="ru-RU"/>
        </w:rPr>
        <w:t>№ 1 о комплексном освоении территории, в рамках которого предусматривается, в том числе жилищное строительство</w:t>
      </w:r>
      <w:r w:rsidRPr="00AC4BFA">
        <w:rPr>
          <w:rFonts w:cs="Times New Roman"/>
          <w:color w:val="000000"/>
          <w:lang w:val="ru-RU"/>
        </w:rPr>
        <w:t xml:space="preserve"> от </w:t>
      </w:r>
      <w:r>
        <w:rPr>
          <w:rFonts w:cs="Times New Roman"/>
          <w:color w:val="000000"/>
          <w:lang w:val="ru-RU"/>
        </w:rPr>
        <w:t>24</w:t>
      </w:r>
      <w:r w:rsidRPr="00AC4BFA">
        <w:rPr>
          <w:rFonts w:cs="Times New Roman"/>
          <w:color w:val="000000"/>
          <w:lang w:val="ru-RU"/>
        </w:rPr>
        <w:t>.0</w:t>
      </w:r>
      <w:r>
        <w:rPr>
          <w:rFonts w:cs="Times New Roman"/>
          <w:color w:val="000000"/>
          <w:lang w:val="ru-RU"/>
        </w:rPr>
        <w:t>5</w:t>
      </w:r>
      <w:r w:rsidRPr="00AC4BFA">
        <w:rPr>
          <w:rFonts w:cs="Times New Roman"/>
          <w:color w:val="000000"/>
          <w:lang w:val="ru-RU"/>
        </w:rPr>
        <w:t>.201</w:t>
      </w:r>
      <w:r>
        <w:rPr>
          <w:rFonts w:cs="Times New Roman"/>
          <w:color w:val="000000"/>
          <w:lang w:val="ru-RU"/>
        </w:rPr>
        <w:t>8 г.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 w:rsidRPr="00AC4BFA">
        <w:rPr>
          <w:rFonts w:cs="Times New Roman"/>
          <w:color w:val="000000"/>
          <w:lang w:val="ru-RU"/>
        </w:rPr>
        <w:t>Размещение информации о строительстве</w:t>
      </w:r>
      <w:r w:rsidRPr="00AC4BFA">
        <w:rPr>
          <w:rFonts w:cs="Times New Roman"/>
          <w:color w:val="000000"/>
          <w:lang w:val="ru-RU"/>
        </w:rPr>
        <w:t xml:space="preserve"> и проектной декларации на сайте </w:t>
      </w:r>
      <w:proofErr w:type="spellStart"/>
      <w:r>
        <w:rPr>
          <w:rFonts w:cs="Times New Roman"/>
          <w:color w:val="000000"/>
        </w:rPr>
        <w:t>monostroy</w:t>
      </w:r>
      <w:proofErr w:type="spellEnd"/>
      <w:r w:rsidRPr="00AC4BFA">
        <w:rPr>
          <w:rFonts w:cs="Times New Roman"/>
          <w:color w:val="000000"/>
          <w:lang w:val="ru-RU"/>
        </w:rPr>
        <w:t>33.</w:t>
      </w:r>
      <w:proofErr w:type="spellStart"/>
      <w:r>
        <w:rPr>
          <w:rFonts w:cs="Times New Roman"/>
          <w:color w:val="000000"/>
        </w:rPr>
        <w:t>ru</w:t>
      </w:r>
      <w:proofErr w:type="spellEnd"/>
      <w:r>
        <w:rPr>
          <w:rFonts w:cs="Times New Roman"/>
          <w:color w:val="000000"/>
          <w:lang w:val="ru-RU"/>
        </w:rPr>
        <w:t>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 w:rsidRPr="00AC4BFA">
        <w:rPr>
          <w:rFonts w:cs="Times New Roman"/>
          <w:lang w:val="ru-RU"/>
        </w:rPr>
        <w:t xml:space="preserve">1.2. </w:t>
      </w:r>
      <w:r w:rsidRPr="00AC4BFA">
        <w:rPr>
          <w:rFonts w:cs="Times New Roman"/>
          <w:lang w:val="ru-RU"/>
        </w:rPr>
        <w:t>Застройщик обязуется своими силами и с привлечением других лиц построить на земельном участке по строительному адресу: город Владимир</w:t>
      </w:r>
      <w:r>
        <w:rPr>
          <w:rFonts w:cs="Times New Roman"/>
          <w:lang w:val="ru-RU"/>
        </w:rPr>
        <w:t>, ул. Горького, д. 87., установлено относительно ориентира, расположе</w:t>
      </w:r>
      <w:r>
        <w:rPr>
          <w:rFonts w:cs="Times New Roman"/>
          <w:lang w:val="ru-RU"/>
        </w:rPr>
        <w:t>нного в границах участков, ориентир здание учебно-лабораторного корпуса №1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кадастровый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номер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участка</w:t>
      </w:r>
      <w:proofErr w:type="spellEnd"/>
      <w:r>
        <w:rPr>
          <w:rFonts w:cs="Times New Roman"/>
        </w:rPr>
        <w:t xml:space="preserve"> 33:22:01</w:t>
      </w:r>
      <w:r>
        <w:rPr>
          <w:rFonts w:cs="Times New Roman"/>
          <w:lang w:val="ru-RU"/>
        </w:rPr>
        <w:t>1100</w:t>
      </w:r>
      <w:r>
        <w:rPr>
          <w:rFonts w:cs="Times New Roman"/>
        </w:rPr>
        <w:t>:1</w:t>
      </w:r>
      <w:r>
        <w:rPr>
          <w:rFonts w:cs="Times New Roman"/>
          <w:lang w:val="ru-RU"/>
        </w:rPr>
        <w:t>35</w:t>
      </w:r>
      <w:r>
        <w:rPr>
          <w:rFonts w:cs="Times New Roman"/>
        </w:rPr>
        <w:t xml:space="preserve">5 </w:t>
      </w:r>
      <w:r>
        <w:rPr>
          <w:rFonts w:cs="Times New Roman"/>
        </w:rPr>
        <w:t xml:space="preserve"> </w:t>
      </w:r>
      <w:r>
        <w:rPr>
          <w:rFonts w:cs="Times New Roman"/>
          <w:u w:val="single"/>
          <w:lang w:val="ru-RU"/>
        </w:rPr>
        <w:t>многоквартирный  жилой  дом, отдельно стоящий гараж-стоянка закрытого типа для легковых автомобилей  со  следующими  характе</w:t>
      </w:r>
      <w:r>
        <w:rPr>
          <w:rFonts w:cs="Times New Roman"/>
          <w:u w:val="single"/>
          <w:lang w:val="ru-RU"/>
        </w:rPr>
        <w:t>ристиками: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количество этажей: 18; общая площадь: 33082,77м2; материал наружных стен и каркаса объекта: со сборно-монолитным железобетонным каркасом и стенами из мелкоштучных каменных материалов (кирпич, керамические камни, блоки и др.); материал перекрытий</w:t>
      </w:r>
      <w:r>
        <w:rPr>
          <w:rFonts w:cs="Times New Roman"/>
          <w:lang w:val="ru-RU"/>
        </w:rPr>
        <w:t>: монолитные железобетонные; класс энергоэффективности: С; класс сейсмостойкости — 6 (шесть) баллов.  Высота этажа -3,00 м. П</w:t>
      </w:r>
      <w:r w:rsidRPr="00AC4BFA">
        <w:rPr>
          <w:rFonts w:cs="Times New Roman"/>
          <w:lang w:val="ru-RU"/>
        </w:rPr>
        <w:t>осле получения разрешения на ввод в эксплуатацию</w:t>
      </w:r>
      <w:r w:rsidRPr="00AC4BFA">
        <w:rPr>
          <w:rStyle w:val="1"/>
          <w:rFonts w:cs="Times New Roman"/>
          <w:lang w:val="ru-RU"/>
        </w:rPr>
        <w:t xml:space="preserve"> </w:t>
      </w:r>
      <w:r w:rsidRPr="00AC4BFA">
        <w:rPr>
          <w:rFonts w:cs="Times New Roman"/>
          <w:lang w:val="ru-RU"/>
        </w:rPr>
        <w:t xml:space="preserve">многоквартирного дома передать </w:t>
      </w:r>
      <w:proofErr w:type="gramStart"/>
      <w:r w:rsidRPr="00AC4BFA">
        <w:rPr>
          <w:rFonts w:cs="Times New Roman"/>
          <w:lang w:val="ru-RU"/>
        </w:rPr>
        <w:t>Участнику  долевого</w:t>
      </w:r>
      <w:proofErr w:type="gramEnd"/>
      <w:r w:rsidRPr="00AC4BFA">
        <w:rPr>
          <w:rFonts w:cs="Times New Roman"/>
          <w:lang w:val="ru-RU"/>
        </w:rPr>
        <w:t xml:space="preserve"> строительства  объект</w:t>
      </w:r>
      <w:r w:rsidRPr="00AC4BFA">
        <w:rPr>
          <w:rStyle w:val="1"/>
          <w:rFonts w:cs="Times New Roman"/>
          <w:lang w:val="ru-RU"/>
        </w:rPr>
        <w:t xml:space="preserve"> </w:t>
      </w:r>
      <w:r w:rsidRPr="00AC4BFA">
        <w:rPr>
          <w:rFonts w:cs="Times New Roman"/>
          <w:lang w:val="ru-RU"/>
        </w:rPr>
        <w:t>долевого строительства, определенный настоящим  договором, а Участник</w:t>
      </w:r>
      <w:r w:rsidRPr="00AC4BFA">
        <w:rPr>
          <w:rStyle w:val="1"/>
          <w:rFonts w:cs="Times New Roman"/>
          <w:lang w:val="ru-RU"/>
        </w:rPr>
        <w:t xml:space="preserve"> </w:t>
      </w:r>
      <w:r w:rsidRPr="00AC4BFA">
        <w:rPr>
          <w:rFonts w:cs="Times New Roman"/>
          <w:lang w:val="ru-RU"/>
        </w:rPr>
        <w:t xml:space="preserve">долевого строительства обязуется уплатить обусловленную  </w:t>
      </w:r>
      <w:proofErr w:type="spellStart"/>
      <w:r>
        <w:rPr>
          <w:rFonts w:cs="Times New Roman"/>
        </w:rPr>
        <w:t>договором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цену</w:t>
      </w:r>
      <w:proofErr w:type="spellEnd"/>
      <w:r>
        <w:rPr>
          <w:rFonts w:cs="Times New Roman"/>
        </w:rPr>
        <w:t xml:space="preserve"> и</w:t>
      </w:r>
      <w:r>
        <w:rPr>
          <w:rStyle w:val="1"/>
          <w:rFonts w:cs="Times New Roman"/>
        </w:rPr>
        <w:t xml:space="preserve">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собственность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долевого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строительства</w:t>
      </w:r>
      <w:proofErr w:type="spellEnd"/>
      <w:r>
        <w:rPr>
          <w:rFonts w:cs="Times New Roman"/>
        </w:rPr>
        <w:t>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1.3. </w:t>
      </w:r>
      <w:proofErr w:type="spellStart"/>
      <w:r>
        <w:rPr>
          <w:rFonts w:cs="Times New Roman"/>
        </w:rPr>
        <w:t>Объектом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долевого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>:</w:t>
      </w:r>
    </w:p>
    <w:p w:rsidR="00AD7F4F" w:rsidRPr="00AC4BFA" w:rsidRDefault="00F11D8B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lang w:val="ru-RU"/>
        </w:rPr>
      </w:pPr>
      <w:proofErr w:type="gramStart"/>
      <w:r>
        <w:rPr>
          <w:rStyle w:val="1"/>
          <w:rFonts w:cs="Times New Roman"/>
          <w:lang w:val="ru-RU"/>
        </w:rPr>
        <w:lastRenderedPageBreak/>
        <w:t xml:space="preserve">( </w:t>
      </w:r>
      <w:r>
        <w:rPr>
          <w:rStyle w:val="1"/>
          <w:rFonts w:cs="Times New Roman"/>
          <w:lang w:val="ru-RU"/>
        </w:rPr>
        <w:t xml:space="preserve"> </w:t>
      </w:r>
      <w:proofErr w:type="gramEnd"/>
      <w:r>
        <w:rPr>
          <w:rStyle w:val="1"/>
          <w:rFonts w:cs="Times New Roman"/>
          <w:lang w:val="ru-RU"/>
        </w:rPr>
        <w:t xml:space="preserve">    )комнатная квартира, расположенная на</w:t>
      </w:r>
      <w:r>
        <w:rPr>
          <w:rStyle w:val="1"/>
          <w:rFonts w:cs="Times New Roman"/>
          <w:color w:val="000000"/>
          <w:lang w:val="ru-RU"/>
        </w:rPr>
        <w:t xml:space="preserve"> (     )</w:t>
      </w:r>
      <w:r>
        <w:rPr>
          <w:rStyle w:val="1"/>
          <w:rFonts w:cs="Times New Roman"/>
          <w:lang w:val="ru-RU"/>
        </w:rPr>
        <w:t xml:space="preserve"> этаже, общей площадью по проекту</w:t>
      </w:r>
      <w:r>
        <w:rPr>
          <w:rStyle w:val="1"/>
          <w:rFonts w:cs="Times New Roman"/>
          <w:color w:val="000000"/>
          <w:lang w:val="ru-RU"/>
        </w:rPr>
        <w:t xml:space="preserve"> (              ) </w:t>
      </w:r>
      <w:proofErr w:type="spellStart"/>
      <w:r>
        <w:rPr>
          <w:rStyle w:val="1"/>
          <w:rFonts w:cs="Times New Roman"/>
          <w:lang w:val="ru-RU"/>
        </w:rPr>
        <w:t>кв.м</w:t>
      </w:r>
      <w:proofErr w:type="spellEnd"/>
      <w:r>
        <w:rPr>
          <w:rStyle w:val="1"/>
          <w:rFonts w:cs="Times New Roman"/>
          <w:lang w:val="ru-RU"/>
        </w:rPr>
        <w:t>., квартира № (   )</w:t>
      </w:r>
    </w:p>
    <w:p w:rsidR="00AD7F4F" w:rsidRPr="00AC4BFA" w:rsidRDefault="00AD7F4F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Стороны допускают изменение нумерации объект</w:t>
      </w:r>
      <w:r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а</w:t>
      </w:r>
      <w:r w:rsidRPr="00AC4BFA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долевого строительства, что не является основанием для внесения </w:t>
      </w:r>
      <w:proofErr w:type="gramStart"/>
      <w:r w:rsidRPr="00AC4BFA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изменений  в</w:t>
      </w:r>
      <w:proofErr w:type="gramEnd"/>
      <w:r w:rsidRPr="00AC4BFA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 w:rsidRPr="00AC4BFA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ий договор, а уточняется сторонами при подписании Передаточного акта.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Характеристики квартир</w:t>
      </w:r>
      <w:r>
        <w:rPr>
          <w:rFonts w:cs="Times New Roman"/>
          <w:lang w:val="ru-RU"/>
        </w:rPr>
        <w:t>ы</w:t>
      </w:r>
      <w:r w:rsidRPr="00AC4BFA">
        <w:rPr>
          <w:rFonts w:cs="Times New Roman"/>
          <w:lang w:val="ru-RU"/>
        </w:rPr>
        <w:t xml:space="preserve">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яв</w:t>
      </w:r>
      <w:r w:rsidRPr="00AC4BFA">
        <w:rPr>
          <w:rFonts w:cs="Times New Roman"/>
          <w:lang w:val="ru-RU"/>
        </w:rPr>
        <w:t>ляются его неотъемлемой частью.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5</w:t>
      </w:r>
      <w:r w:rsidRPr="00AC4BFA">
        <w:rPr>
          <w:rFonts w:cs="Times New Roman"/>
          <w:lang w:val="ru-RU"/>
        </w:rPr>
        <w:t>. Застройщик обязуется ввести многокв</w:t>
      </w:r>
      <w:r w:rsidRPr="00AC4BFA">
        <w:rPr>
          <w:rFonts w:cs="Times New Roman"/>
          <w:lang w:val="ru-RU"/>
        </w:rPr>
        <w:t>артирный дом в эксплуатацию в</w:t>
      </w:r>
      <w:r>
        <w:rPr>
          <w:rFonts w:cs="Times New Roman"/>
          <w:lang w:val="ru-RU"/>
        </w:rPr>
        <w:t>о</w:t>
      </w:r>
      <w:r w:rsidRPr="00AC4B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Pr="00AC4BFA">
        <w:rPr>
          <w:rFonts w:cs="Times New Roman"/>
          <w:color w:val="FF0000"/>
          <w:lang w:val="ru-RU"/>
        </w:rPr>
        <w:t xml:space="preserve"> </w:t>
      </w:r>
      <w:r w:rsidRPr="00AC4BFA">
        <w:rPr>
          <w:rFonts w:cs="Times New Roman"/>
          <w:color w:val="000000"/>
          <w:lang w:val="ru-RU"/>
        </w:rPr>
        <w:t>квартале 202</w:t>
      </w:r>
      <w:r>
        <w:rPr>
          <w:rFonts w:cs="Times New Roman"/>
          <w:color w:val="000000"/>
          <w:lang w:val="ru-RU"/>
        </w:rPr>
        <w:t>1</w:t>
      </w:r>
      <w:r w:rsidRPr="00AC4BFA">
        <w:rPr>
          <w:rFonts w:cs="Times New Roman"/>
          <w:color w:val="000000"/>
          <w:lang w:val="ru-RU"/>
        </w:rPr>
        <w:t xml:space="preserve"> г.</w:t>
      </w:r>
      <w:r w:rsidRPr="00AC4BFA">
        <w:rPr>
          <w:rFonts w:cs="Times New Roman"/>
          <w:lang w:val="ru-RU"/>
        </w:rPr>
        <w:t xml:space="preserve"> и передать квартиру Участнику долевого строительства на основании акта приема-передачи в течение </w:t>
      </w:r>
      <w:r>
        <w:rPr>
          <w:rFonts w:cs="Times New Roman"/>
          <w:lang w:val="ru-RU"/>
        </w:rPr>
        <w:t>12</w:t>
      </w:r>
      <w:r w:rsidRPr="00AC4BFA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двенадцати</w:t>
      </w:r>
      <w:r w:rsidRPr="00AC4BFA">
        <w:rPr>
          <w:rFonts w:cs="Times New Roman"/>
          <w:lang w:val="ru-RU"/>
        </w:rPr>
        <w:t>) месяцев с момента ввода многоквартирного дома в эксплуатацию.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6"/>
          <w:rFonts w:eastAsia="SimSun"/>
          <w:sz w:val="24"/>
          <w:szCs w:val="24"/>
          <w:lang w:val="ru-RU"/>
        </w:rPr>
        <w:t>1.</w:t>
      </w:r>
      <w:r>
        <w:rPr>
          <w:rStyle w:val="FontStyle16"/>
          <w:rFonts w:eastAsia="SimSun"/>
          <w:sz w:val="24"/>
          <w:szCs w:val="24"/>
          <w:lang w:val="ru-RU"/>
        </w:rPr>
        <w:t>6</w:t>
      </w:r>
      <w:r w:rsidRPr="00AC4BFA">
        <w:rPr>
          <w:rStyle w:val="FontStyle16"/>
          <w:rFonts w:eastAsia="SimSun"/>
          <w:sz w:val="24"/>
          <w:szCs w:val="24"/>
          <w:lang w:val="ru-RU"/>
        </w:rPr>
        <w:t>.</w:t>
      </w:r>
      <w:r w:rsidRPr="00AC4BFA">
        <w:rPr>
          <w:rFonts w:cs="Times New Roman"/>
          <w:lang w:val="ru-RU"/>
        </w:rPr>
        <w:t xml:space="preserve"> Застройщик</w:t>
      </w:r>
      <w:r w:rsidRPr="00AC4BFA">
        <w:rPr>
          <w:rStyle w:val="FontStyle16"/>
          <w:rFonts w:eastAsia="SimSun"/>
          <w:sz w:val="24"/>
          <w:szCs w:val="24"/>
          <w:lang w:val="ru-RU"/>
        </w:rPr>
        <w:t xml:space="preserve"> имеет право дос</w:t>
      </w:r>
      <w:r w:rsidRPr="00AC4BFA">
        <w:rPr>
          <w:rStyle w:val="FontStyle16"/>
          <w:rFonts w:eastAsia="SimSun"/>
          <w:sz w:val="24"/>
          <w:szCs w:val="24"/>
          <w:lang w:val="ru-RU"/>
        </w:rPr>
        <w:t xml:space="preserve">рочно исполнить свои обязательства по настоящему договору.  </w:t>
      </w: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>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AD7F4F" w:rsidRPr="00AC4BFA" w:rsidRDefault="00AD7F4F">
      <w:pPr>
        <w:pStyle w:val="Default"/>
        <w:spacing w:line="276" w:lineRule="auto"/>
        <w:jc w:val="both"/>
        <w:rPr>
          <w:lang w:val="ru-RU"/>
        </w:rPr>
      </w:pP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2. Срок и порядок передачи объекта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 xml:space="preserve">2.1. Участник </w:t>
      </w:r>
      <w:r w:rsidRPr="00AC4BFA">
        <w:rPr>
          <w:rFonts w:cs="Times New Roman"/>
          <w:lang w:val="ru-RU"/>
        </w:rPr>
        <w:t>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2.2. В случае, если строительство (создание) жилог</w:t>
      </w:r>
      <w:r w:rsidRPr="00AC4BFA">
        <w:rPr>
          <w:rFonts w:cs="Times New Roman"/>
          <w:lang w:val="ru-RU"/>
        </w:rPr>
        <w:t>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</w:t>
      </w:r>
      <w:r w:rsidRPr="00AC4BFA">
        <w:rPr>
          <w:rFonts w:cs="Times New Roman"/>
          <w:lang w:val="ru-RU"/>
        </w:rPr>
        <w:t xml:space="preserve">ора.  </w:t>
      </w:r>
      <w:r w:rsidRPr="00AC4BFA">
        <w:rPr>
          <w:rStyle w:val="FontStyle16"/>
          <w:rFonts w:eastAsia="SimSun"/>
          <w:sz w:val="24"/>
          <w:szCs w:val="24"/>
          <w:lang w:val="ru-RU"/>
        </w:rPr>
        <w:t xml:space="preserve">Настоящим договором </w:t>
      </w:r>
      <w:r w:rsidRPr="00AC4BFA">
        <w:rPr>
          <w:rFonts w:cs="Times New Roman"/>
          <w:lang w:val="ru-RU"/>
        </w:rPr>
        <w:t>Стороны признают, что просрочка сроков завершения строительства, указанных в п.  1.</w:t>
      </w:r>
      <w:r>
        <w:rPr>
          <w:rFonts w:cs="Times New Roman"/>
          <w:lang w:val="ru-RU"/>
        </w:rPr>
        <w:t>5</w:t>
      </w:r>
      <w:r w:rsidRPr="00AC4BFA">
        <w:rPr>
          <w:rFonts w:cs="Times New Roman"/>
          <w:lang w:val="ru-RU"/>
        </w:rPr>
        <w:t>. настоящего договора, по обстоятельствам, не зависящим от Застройщика, не может быть признана основанием ответственности Застройщика за нарушение</w:t>
      </w:r>
      <w:r w:rsidRPr="00AC4BFA">
        <w:rPr>
          <w:rFonts w:cs="Times New Roman"/>
          <w:lang w:val="ru-RU"/>
        </w:rPr>
        <w:t xml:space="preserve"> обязательства по передаче Объекта долевого строительства, но при этом Участник долевого строительства </w:t>
      </w:r>
      <w:proofErr w:type="gramStart"/>
      <w:r w:rsidRPr="00AC4BFA">
        <w:rPr>
          <w:rFonts w:cs="Times New Roman"/>
          <w:lang w:val="ru-RU"/>
        </w:rPr>
        <w:t>имеет  право</w:t>
      </w:r>
      <w:proofErr w:type="gramEnd"/>
      <w:r w:rsidRPr="00AC4BFA">
        <w:rPr>
          <w:rFonts w:cs="Times New Roman"/>
          <w:lang w:val="ru-RU"/>
        </w:rPr>
        <w:t xml:space="preserve">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2.3.</w:t>
      </w:r>
      <w:r w:rsidRPr="00AC4BFA">
        <w:rPr>
          <w:rFonts w:cs="Times New Roman"/>
          <w:lang w:val="ru-RU"/>
        </w:rPr>
        <w:t xml:space="preserve">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</w:t>
      </w:r>
      <w:r>
        <w:rPr>
          <w:rFonts w:cs="Times New Roman"/>
          <w:lang w:val="ru-RU"/>
        </w:rPr>
        <w:t>у.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</w:t>
      </w:r>
      <w:r w:rsidRPr="00AC4BFA">
        <w:rPr>
          <w:rStyle w:val="FontStyle18"/>
          <w:rFonts w:eastAsia="SimSun"/>
          <w:sz w:val="24"/>
          <w:szCs w:val="24"/>
          <w:lang w:val="ru-RU"/>
        </w:rPr>
        <w:t>аточного акта о передаче Объекта долевого строительства</w:t>
      </w:r>
      <w:r>
        <w:rPr>
          <w:rStyle w:val="FontStyle18"/>
          <w:rFonts w:eastAsia="SimSun"/>
          <w:sz w:val="24"/>
          <w:szCs w:val="24"/>
          <w:lang w:val="ru-RU"/>
        </w:rPr>
        <w:t xml:space="preserve">. Обязательства Участника долевого строительства 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считаются исполненными с момента </w:t>
      </w:r>
      <w:proofErr w:type="gramStart"/>
      <w:r w:rsidRPr="00AC4BFA">
        <w:rPr>
          <w:rStyle w:val="FontStyle18"/>
          <w:rFonts w:eastAsia="SimSun"/>
          <w:sz w:val="24"/>
          <w:szCs w:val="24"/>
          <w:lang w:val="ru-RU"/>
        </w:rPr>
        <w:t>уплаты  в</w:t>
      </w:r>
      <w:proofErr w:type="gramEnd"/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полном объеме денежных средств в соответствии с настоящим Договором и подписания передаточного акта о передач</w:t>
      </w:r>
      <w:r w:rsidRPr="00AC4BFA">
        <w:rPr>
          <w:rStyle w:val="FontStyle18"/>
          <w:rFonts w:eastAsia="SimSun"/>
          <w:sz w:val="24"/>
          <w:szCs w:val="24"/>
          <w:lang w:val="ru-RU"/>
        </w:rPr>
        <w:t>е Объекта долевого строительства.</w:t>
      </w:r>
    </w:p>
    <w:p w:rsidR="00AD7F4F" w:rsidRPr="00AC4BFA" w:rsidRDefault="00AD7F4F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3. Цена договора и порядок расчетов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lastRenderedPageBreak/>
        <w:t xml:space="preserve">3.1. </w:t>
      </w:r>
      <w:r w:rsidRPr="00AC4BFA">
        <w:rPr>
          <w:rStyle w:val="FontStyle18"/>
          <w:rFonts w:eastAsia="SimSun"/>
          <w:sz w:val="24"/>
          <w:szCs w:val="24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 м. общей площади подлежащего пер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едаче Объекта долевого строительства, который  </w:t>
      </w:r>
      <w:r w:rsidRPr="00AC4BFA">
        <w:rPr>
          <w:rStyle w:val="FontStyle12"/>
          <w:rFonts w:eastAsia="SimSun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</w:t>
      </w:r>
      <w:r w:rsidRPr="00AC4BFA">
        <w:rPr>
          <w:rStyle w:val="FontStyle12"/>
          <w:rFonts w:eastAsia="SimSun"/>
          <w:sz w:val="24"/>
          <w:szCs w:val="24"/>
          <w:lang w:val="ru-RU"/>
        </w:rPr>
        <w:t>е и  инженерному оборудованию помещений дома в соответствии  с проектной документацией</w:t>
      </w:r>
      <w:r w:rsidRPr="00AC4BFA">
        <w:rPr>
          <w:rStyle w:val="FontStyle18"/>
          <w:rFonts w:eastAsia="SimSun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</w:t>
      </w:r>
      <w:r w:rsidRPr="00AC4BFA">
        <w:rPr>
          <w:rStyle w:val="FontStyle18"/>
          <w:rFonts w:eastAsia="SimSun"/>
          <w:sz w:val="24"/>
          <w:szCs w:val="24"/>
          <w:lang w:val="ru-RU"/>
        </w:rPr>
        <w:t>стройщика,</w:t>
      </w:r>
      <w:r w:rsidRPr="00AC4BFA">
        <w:rPr>
          <w:rFonts w:cs="Times New Roman"/>
          <w:lang w:val="ru-RU"/>
        </w:rPr>
        <w:t xml:space="preserve"> </w:t>
      </w:r>
      <w:r w:rsidRPr="00AC4BFA">
        <w:rPr>
          <w:rStyle w:val="FontStyle12"/>
          <w:rFonts w:eastAsia="SimSun"/>
          <w:sz w:val="24"/>
          <w:szCs w:val="24"/>
          <w:lang w:val="ru-RU"/>
        </w:rPr>
        <w:t xml:space="preserve">в том числе затраты на рекламу строящихся объектов, затраты на возврат полученных ранее займов / кредитов при </w:t>
      </w:r>
      <w:r w:rsidRPr="00AC4BFA">
        <w:rPr>
          <w:rStyle w:val="FontStyle16"/>
          <w:rFonts w:eastAsia="SimSun"/>
          <w:sz w:val="24"/>
          <w:szCs w:val="24"/>
          <w:lang w:val="ru-RU"/>
        </w:rPr>
        <w:t xml:space="preserve">условии, что указанные </w:t>
      </w:r>
      <w:r w:rsidRPr="00AC4BFA">
        <w:rPr>
          <w:rStyle w:val="FontStyle12"/>
          <w:rFonts w:eastAsia="SimSun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реализации инвестиционного пр</w:t>
      </w:r>
      <w:r w:rsidRPr="00AC4BFA">
        <w:rPr>
          <w:rStyle w:val="FontStyle12"/>
          <w:rFonts w:eastAsia="SimSun"/>
          <w:sz w:val="24"/>
          <w:szCs w:val="24"/>
          <w:lang w:val="ru-RU"/>
        </w:rPr>
        <w:t>оекта по строительству объекта, является доходом Застройщика.</w:t>
      </w:r>
    </w:p>
    <w:p w:rsidR="00AD7F4F" w:rsidRDefault="00F11D8B">
      <w:pPr>
        <w:pStyle w:val="Standard"/>
        <w:numPr>
          <w:ilvl w:val="1"/>
          <w:numId w:val="5"/>
        </w:numPr>
        <w:spacing w:line="276" w:lineRule="auto"/>
        <w:jc w:val="both"/>
        <w:rPr>
          <w:rFonts w:hint="eastAsia"/>
        </w:rPr>
      </w:pPr>
      <w:r w:rsidRPr="00AC4BFA">
        <w:rPr>
          <w:rFonts w:cs="Times New Roman"/>
          <w:lang w:val="ru-RU"/>
        </w:rPr>
        <w:t>Цена договора, то есть размер денежных средств, подлежащих уплате Участником долевого строительства, складывается из стоимости 1 кв. м. общей площади жилья. На момент заключения договора стоимос</w:t>
      </w:r>
      <w:r w:rsidRPr="00AC4BFA">
        <w:rPr>
          <w:rFonts w:cs="Times New Roman"/>
          <w:lang w:val="ru-RU"/>
        </w:rPr>
        <w:t xml:space="preserve">ть 1 кв. м. общей </w:t>
      </w:r>
      <w:proofErr w:type="gramStart"/>
      <w:r w:rsidRPr="00AC4BFA">
        <w:rPr>
          <w:rFonts w:cs="Times New Roman"/>
          <w:lang w:val="ru-RU"/>
        </w:rPr>
        <w:t>площа</w:t>
      </w:r>
      <w:r>
        <w:rPr>
          <w:rFonts w:cs="Times New Roman"/>
          <w:lang w:val="ru-RU"/>
        </w:rPr>
        <w:t>ди  одно</w:t>
      </w:r>
      <w:r>
        <w:rPr>
          <w:rFonts w:cs="Times New Roman"/>
          <w:color w:val="000000"/>
          <w:lang w:val="ru-RU"/>
        </w:rPr>
        <w:t>комнатной</w:t>
      </w:r>
      <w:proofErr w:type="gramEnd"/>
      <w:r>
        <w:rPr>
          <w:rFonts w:cs="Times New Roman"/>
          <w:color w:val="000000"/>
          <w:lang w:val="ru-RU"/>
        </w:rPr>
        <w:t xml:space="preserve"> квартиры № (    ) составляет (           ) ( тысяч) рублей. </w:t>
      </w:r>
      <w:r>
        <w:rPr>
          <w:rFonts w:cs="Times New Roman"/>
          <w:lang w:val="ru-RU"/>
        </w:rPr>
        <w:t xml:space="preserve">Ориентировочная стоимость </w:t>
      </w:r>
      <w:proofErr w:type="gramStart"/>
      <w:r>
        <w:rPr>
          <w:rFonts w:cs="Times New Roman"/>
          <w:lang w:val="ru-RU"/>
        </w:rPr>
        <w:t xml:space="preserve">(  </w:t>
      </w:r>
      <w:proofErr w:type="gramEnd"/>
      <w:r>
        <w:rPr>
          <w:rFonts w:cs="Times New Roman"/>
          <w:lang w:val="ru-RU"/>
        </w:rPr>
        <w:t xml:space="preserve">        ) </w:t>
      </w:r>
      <w:proofErr w:type="spellStart"/>
      <w:r>
        <w:rPr>
          <w:rFonts w:cs="Times New Roman"/>
          <w:lang w:val="ru-RU"/>
        </w:rPr>
        <w:t>кв.м</w:t>
      </w:r>
      <w:proofErr w:type="spellEnd"/>
      <w:r>
        <w:rPr>
          <w:rFonts w:cs="Times New Roman"/>
          <w:lang w:val="ru-RU"/>
        </w:rPr>
        <w:t>. Квартиры №</w:t>
      </w:r>
      <w:r>
        <w:rPr>
          <w:rFonts w:cs="Times New Roman"/>
          <w:color w:val="000000"/>
          <w:lang w:val="ru-RU"/>
        </w:rPr>
        <w:t xml:space="preserve"> (    ) </w:t>
      </w:r>
      <w:r>
        <w:rPr>
          <w:rFonts w:cs="Times New Roman"/>
          <w:lang w:val="ru-RU"/>
        </w:rPr>
        <w:t xml:space="preserve">составляет         </w:t>
      </w:r>
      <w:r>
        <w:rPr>
          <w:rFonts w:cs="Times New Roman"/>
          <w:color w:val="000000"/>
          <w:lang w:val="ru-RU"/>
        </w:rPr>
        <w:t>(                                             )</w:t>
      </w:r>
      <w:r>
        <w:rPr>
          <w:rFonts w:cs="Times New Roman"/>
          <w:lang w:val="ru-RU"/>
        </w:rPr>
        <w:t xml:space="preserve"> рублей</w:t>
      </w:r>
      <w:r>
        <w:rPr>
          <w:rFonts w:cs="Times New Roman"/>
          <w:lang w:val="ru-RU"/>
        </w:rPr>
        <w:br/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3.3. Финансирован</w:t>
      </w:r>
      <w:r w:rsidRPr="00AC4BFA">
        <w:rPr>
          <w:rFonts w:cs="Times New Roman"/>
          <w:lang w:val="ru-RU"/>
        </w:rPr>
        <w:t>ие долевого строительства по настоящему договору осуществляется Участником долевого строительства в следующем порядке:</w:t>
      </w:r>
    </w:p>
    <w:p w:rsidR="00AD7F4F" w:rsidRPr="00AC4BFA" w:rsidRDefault="00F11D8B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  <w:lang w:val="ru-RU"/>
        </w:rPr>
      </w:pPr>
      <w:r>
        <w:rPr>
          <w:rFonts w:eastAsia="Times New Roman" w:cs="Times New Roman"/>
          <w:lang w:val="ru-RU"/>
        </w:rPr>
        <w:t xml:space="preserve">За квартиру № </w:t>
      </w:r>
      <w:proofErr w:type="gramStart"/>
      <w:r>
        <w:rPr>
          <w:rFonts w:eastAsia="Times New Roman" w:cs="Times New Roman"/>
          <w:lang w:val="ru-RU"/>
        </w:rPr>
        <w:t xml:space="preserve">(  </w:t>
      </w:r>
      <w:proofErr w:type="gramEnd"/>
      <w:r>
        <w:rPr>
          <w:rFonts w:eastAsia="Times New Roman" w:cs="Times New Roman"/>
          <w:lang w:val="ru-RU"/>
        </w:rPr>
        <w:t xml:space="preserve">    ) в сумме</w:t>
      </w:r>
      <w:r>
        <w:rPr>
          <w:rFonts w:cs="Times New Roman"/>
          <w:lang w:val="ru-RU"/>
        </w:rPr>
        <w:t xml:space="preserve">   </w:t>
      </w:r>
      <w:r>
        <w:rPr>
          <w:rFonts w:cs="Times New Roman"/>
          <w:color w:val="000000"/>
          <w:lang w:val="ru-RU"/>
        </w:rPr>
        <w:t>(                                                               )</w:t>
      </w:r>
      <w:r>
        <w:rPr>
          <w:rFonts w:cs="Times New Roman"/>
          <w:lang w:val="ru-RU"/>
        </w:rPr>
        <w:t xml:space="preserve"> рублей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путем перечисления денежных сре</w:t>
      </w:r>
      <w:r>
        <w:rPr>
          <w:rFonts w:cs="Times New Roman"/>
          <w:lang w:val="ru-RU"/>
        </w:rPr>
        <w:t>дств на расчетный счет Застройщика либо другими способами по соглашению сторон  в день государственной регистрации настоящего договора в органе обязательной государственной регистрации;</w:t>
      </w:r>
    </w:p>
    <w:p w:rsidR="00AD7F4F" w:rsidRPr="00AC4BFA" w:rsidRDefault="00F11D8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  <w:lang w:val="ru-RU"/>
        </w:rPr>
      </w:pPr>
      <w:r w:rsidRPr="00AC4BFA">
        <w:rPr>
          <w:rFonts w:eastAsia="Times New Roman" w:cs="Times New Roman"/>
          <w:lang w:val="ru-RU"/>
        </w:rPr>
        <w:t xml:space="preserve"> </w:t>
      </w:r>
      <w:r w:rsidRPr="00AC4BFA">
        <w:rPr>
          <w:rFonts w:cs="Times New Roman"/>
          <w:lang w:val="ru-RU"/>
        </w:rPr>
        <w:t xml:space="preserve">При оплате менее 100% общей площади квартиры </w:t>
      </w:r>
      <w:r>
        <w:rPr>
          <w:rStyle w:val="1"/>
          <w:rFonts w:cs="Times New Roman"/>
          <w:lang w:val="ru-RU"/>
        </w:rPr>
        <w:t xml:space="preserve">в </w:t>
      </w:r>
      <w:r>
        <w:rPr>
          <w:rStyle w:val="1"/>
          <w:rFonts w:cs="Times New Roman"/>
          <w:lang w:val="ru-RU"/>
        </w:rPr>
        <w:t>определенные п. 3.3. настоящего договора сроки</w:t>
      </w:r>
      <w:r w:rsidRPr="00AC4BFA">
        <w:rPr>
          <w:rFonts w:cs="Times New Roman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</w:t>
      </w:r>
      <w:r w:rsidRPr="00AC4BFA">
        <w:rPr>
          <w:rFonts w:cs="Times New Roman"/>
          <w:lang w:val="ru-RU"/>
        </w:rPr>
        <w:t>ре 1,5 % в месяц, начиная со второго месяца с момента регистрации настоящего договора.</w:t>
      </w:r>
    </w:p>
    <w:p w:rsidR="00AD7F4F" w:rsidRPr="00AC4BFA" w:rsidRDefault="00F11D8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  <w:lang w:val="ru-RU"/>
        </w:rPr>
      </w:pPr>
      <w:r w:rsidRPr="00AC4BFA">
        <w:rPr>
          <w:rFonts w:eastAsia="Times New Roman" w:cs="Times New Roman"/>
          <w:lang w:val="ru-RU"/>
        </w:rPr>
        <w:t xml:space="preserve"> </w:t>
      </w:r>
      <w:r w:rsidRPr="00AC4BFA">
        <w:rPr>
          <w:rFonts w:cs="Times New Roman"/>
          <w:lang w:val="ru-RU"/>
        </w:rPr>
        <w:t xml:space="preserve">Фактическая площадь квартиры, приобретаемой Участником долевого строительства, уточняется   после получения разрешения на ввод многоквартирного </w:t>
      </w:r>
      <w:proofErr w:type="gramStart"/>
      <w:r w:rsidRPr="00AC4BFA">
        <w:rPr>
          <w:rFonts w:cs="Times New Roman"/>
          <w:lang w:val="ru-RU"/>
        </w:rPr>
        <w:t>дома  в</w:t>
      </w:r>
      <w:proofErr w:type="gramEnd"/>
      <w:r w:rsidRPr="00AC4BFA">
        <w:rPr>
          <w:rFonts w:cs="Times New Roman"/>
          <w:lang w:val="ru-RU"/>
        </w:rPr>
        <w:t xml:space="preserve"> эксплуатацию в с</w:t>
      </w:r>
      <w:r w:rsidRPr="00AC4BFA">
        <w:rPr>
          <w:rFonts w:cs="Times New Roman"/>
          <w:lang w:val="ru-RU"/>
        </w:rPr>
        <w:t>оответствии с обмерами, произведенными организацией технической инвентаризации (БТИ),  включая площадь балконов (0,3)  и лоджий с коэффициентом  0,5 и может отличаться от проектной.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1"/>
          <w:rFonts w:cs="Times New Roman"/>
          <w:lang w:val="ru-RU"/>
        </w:rPr>
        <w:t xml:space="preserve">В случае превышения фактического размера площади Объекта по </w:t>
      </w:r>
      <w:r w:rsidRPr="00AC4BFA">
        <w:rPr>
          <w:rStyle w:val="1"/>
          <w:rFonts w:cs="Times New Roman"/>
          <w:lang w:val="ru-RU"/>
        </w:rPr>
        <w:t>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1"/>
          <w:rFonts w:cs="Times New Roman"/>
          <w:lang w:val="ru-RU"/>
        </w:rPr>
        <w:t>В с</w:t>
      </w:r>
      <w:r w:rsidRPr="00AC4BFA">
        <w:rPr>
          <w:rStyle w:val="1"/>
          <w:rFonts w:cs="Times New Roman"/>
          <w:lang w:val="ru-RU"/>
        </w:rPr>
        <w:t xml:space="preserve">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существуюшей </w:t>
      </w:r>
      <w:r w:rsidRPr="00AC4BFA">
        <w:rPr>
          <w:rStyle w:val="1"/>
          <w:rFonts w:cs="Times New Roman"/>
          <w:lang w:val="ru-RU"/>
        </w:rPr>
        <w:t>на момент последнего платежа.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1"/>
          <w:rFonts w:cs="Times New Roman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AD7F4F" w:rsidRPr="00AC4BFA" w:rsidRDefault="00F11D8B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lastRenderedPageBreak/>
        <w:t>Разница в площади до 1 кв.м. не влияет на сумму договора.</w:t>
      </w:r>
    </w:p>
    <w:p w:rsidR="00AD7F4F" w:rsidRPr="00AC4BFA" w:rsidRDefault="00F11D8B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AC4BFA">
        <w:rPr>
          <w:rFonts w:ascii="Times New Roman" w:hAnsi="Times New Roman"/>
          <w:color w:val="000000"/>
          <w:lang w:val="ru-RU"/>
        </w:rPr>
        <w:t xml:space="preserve">Указанные в разделе 3 настоящего договора денежные средства </w:t>
      </w:r>
      <w:r w:rsidRPr="00AC4BFA">
        <w:rPr>
          <w:rFonts w:ascii="Times New Roman" w:hAnsi="Times New Roman"/>
          <w:color w:val="000000"/>
          <w:lang w:val="ru-RU"/>
        </w:rPr>
        <w:t>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</w:t>
      </w:r>
      <w:r w:rsidRPr="00AC4BFA">
        <w:rPr>
          <w:rFonts w:ascii="Times New Roman" w:hAnsi="Times New Roman"/>
          <w:color w:val="000000"/>
          <w:lang w:val="ru-RU"/>
        </w:rPr>
        <w:t xml:space="preserve">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балансовую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стоимость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относятся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Застройщика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AC4BFA">
        <w:rPr>
          <w:rFonts w:ascii="Times New Roman" w:hAnsi="Times New Roman"/>
          <w:color w:val="000000"/>
          <w:lang w:val="ru-RU"/>
        </w:rPr>
        <w:t>В случае, есл</w:t>
      </w:r>
      <w:r w:rsidRPr="00AC4BFA">
        <w:rPr>
          <w:rFonts w:ascii="Times New Roman" w:hAnsi="Times New Roman"/>
          <w:color w:val="000000"/>
          <w:lang w:val="ru-RU"/>
        </w:rPr>
        <w:t>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</w:t>
      </w:r>
      <w:r w:rsidRPr="00AC4BFA">
        <w:rPr>
          <w:rFonts w:ascii="Times New Roman" w:hAnsi="Times New Roman"/>
          <w:color w:val="000000"/>
          <w:lang w:val="ru-RU"/>
        </w:rPr>
        <w:t>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</w:t>
      </w:r>
      <w:r w:rsidRPr="00AC4BFA">
        <w:rPr>
          <w:rFonts w:ascii="Times New Roman" w:hAnsi="Times New Roman"/>
          <w:color w:val="000000"/>
          <w:lang w:val="ru-RU"/>
        </w:rPr>
        <w:t>оговора и расходами на строительство данного объекта.</w:t>
      </w:r>
    </w:p>
    <w:p w:rsidR="00AD7F4F" w:rsidRPr="00AC4BFA" w:rsidRDefault="00F11D8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AC4BFA">
        <w:rPr>
          <w:rFonts w:ascii="Times New Roman" w:hAnsi="Times New Roman"/>
          <w:color w:val="000000"/>
          <w:lang w:val="ru-RU"/>
        </w:rPr>
        <w:t xml:space="preserve">В рамках осуществления деятельности по привлечению денежные средства граждан в соответствии с положениями Закона об участии в долевом строительстве, Застройщик производит отчисления в компенсационный </w:t>
      </w:r>
      <w:r w:rsidRPr="00AC4BFA">
        <w:rPr>
          <w:rFonts w:ascii="Times New Roman" w:hAnsi="Times New Roman"/>
          <w:color w:val="000000"/>
          <w:lang w:val="ru-RU"/>
        </w:rPr>
        <w:t xml:space="preserve">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</w:t>
      </w:r>
      <w:r w:rsidRPr="00AC4BFA">
        <w:rPr>
          <w:rFonts w:ascii="Times New Roman" w:hAnsi="Times New Roman"/>
          <w:color w:val="000000"/>
          <w:lang w:val="ru-RU"/>
        </w:rPr>
        <w:t>передачу жилого помещения.</w:t>
      </w:r>
    </w:p>
    <w:p w:rsidR="00AD7F4F" w:rsidRPr="00AC4BFA" w:rsidRDefault="00F11D8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C4BFA"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4. Гарантии качества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</w:t>
      </w:r>
      <w:r w:rsidRPr="00AC4BFA">
        <w:rPr>
          <w:rFonts w:cs="Times New Roman"/>
          <w:lang w:val="ru-RU"/>
        </w:rPr>
        <w:t>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градостроительного регл</w:t>
      </w:r>
      <w:r w:rsidRPr="00AC4BFA">
        <w:rPr>
          <w:rFonts w:cs="Times New Roman"/>
          <w:lang w:val="ru-RU"/>
        </w:rPr>
        <w:t>амента, проектной документации.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4.2. Срок гарантии по качеству квартиры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</w:t>
      </w:r>
      <w:r w:rsidRPr="00AC4BFA">
        <w:rPr>
          <w:rFonts w:cs="Times New Roman"/>
          <w:lang w:val="ru-RU"/>
        </w:rPr>
        <w:t xml:space="preserve">товителем установлен иной гарантийный срок. </w:t>
      </w:r>
      <w:r w:rsidRPr="00AC4BFA">
        <w:rPr>
          <w:rFonts w:cs="Times New Roman"/>
          <w:color w:val="000000"/>
          <w:lang w:val="ru-RU"/>
        </w:rPr>
        <w:t>Гарантийный срок на технологическое и инженерное оборудование, входящее в состав объекта долевого строительства, составляет три года</w:t>
      </w:r>
      <w:r w:rsidRPr="00AC4BFA">
        <w:rPr>
          <w:rFonts w:cs="Times New Roman"/>
          <w:lang w:val="ru-RU"/>
        </w:rPr>
        <w:t xml:space="preserve"> в соответствии с №214-ФЗ ст. 7 п.п. 5.1.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>4.3. Гарантийные обязательства Застрой</w:t>
      </w:r>
      <w:r w:rsidRPr="00AC4BFA">
        <w:rPr>
          <w:rStyle w:val="FontStyle18"/>
          <w:rFonts w:eastAsia="SimSun"/>
          <w:sz w:val="24"/>
          <w:szCs w:val="24"/>
          <w:lang w:val="ru-RU"/>
        </w:rPr>
        <w:t>щика прекращаются в случаях: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>- проведения Участником долевого строительства работ по изменению фасада дома;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- проведения Участником долевого строительства любых переустройств, </w:t>
      </w:r>
      <w:proofErr w:type="gramStart"/>
      <w:r w:rsidRPr="00AC4BFA">
        <w:rPr>
          <w:rStyle w:val="FontStyle18"/>
          <w:rFonts w:eastAsia="SimSun"/>
          <w:sz w:val="24"/>
          <w:szCs w:val="24"/>
          <w:lang w:val="ru-RU"/>
        </w:rPr>
        <w:t>перепланировок  или</w:t>
      </w:r>
      <w:proofErr w:type="gramEnd"/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ненадлежащего ремонта Объекта долевого строительства;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>- нена</w:t>
      </w:r>
      <w:r w:rsidRPr="00AC4BFA">
        <w:rPr>
          <w:rStyle w:val="FontStyle18"/>
          <w:rFonts w:eastAsia="SimSun"/>
          <w:sz w:val="24"/>
          <w:szCs w:val="24"/>
          <w:lang w:val="ru-RU"/>
        </w:rPr>
        <w:t>длежащего обслуживания и эксплуатации Объекта долевого строительства,  в том числе инженерных систем, коммуникаций и оборудования;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- предъявления претензий Участником долевого строительства о </w:t>
      </w:r>
      <w:proofErr w:type="gramStart"/>
      <w:r w:rsidRPr="00AC4BFA">
        <w:rPr>
          <w:rStyle w:val="FontStyle18"/>
          <w:rFonts w:eastAsia="SimSun"/>
          <w:sz w:val="24"/>
          <w:szCs w:val="24"/>
          <w:lang w:val="ru-RU"/>
        </w:rPr>
        <w:t>недостатках  и</w:t>
      </w:r>
      <w:proofErr w:type="gramEnd"/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строительных недоделках, не отраженных в передато</w:t>
      </w:r>
      <w:r w:rsidRPr="00AC4BFA">
        <w:rPr>
          <w:rStyle w:val="FontStyle18"/>
          <w:rFonts w:eastAsia="SimSun"/>
          <w:sz w:val="24"/>
          <w:szCs w:val="24"/>
          <w:lang w:val="ru-RU"/>
        </w:rPr>
        <w:t>чном акте Объекта долевого строительства (кроме скрытых, для обнаружения которых необходимо специальное оборудование, условия, мероприятия).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6"/>
          <w:rFonts w:eastAsia="SimSun"/>
          <w:sz w:val="24"/>
          <w:szCs w:val="24"/>
          <w:lang w:val="ru-RU"/>
        </w:rPr>
        <w:lastRenderedPageBreak/>
        <w:t xml:space="preserve">- не </w:t>
      </w:r>
      <w:r w:rsidRPr="00AC4BFA">
        <w:rPr>
          <w:rFonts w:cs="Times New Roman"/>
          <w:lang w:val="ru-RU"/>
        </w:rPr>
        <w:t>заключения ТСЖ, либо иного органа по управлению домом, договора на обслуживание с эксплуатирующими организация</w:t>
      </w:r>
      <w:r w:rsidRPr="00AC4BFA">
        <w:rPr>
          <w:rFonts w:cs="Times New Roman"/>
          <w:lang w:val="ru-RU"/>
        </w:rPr>
        <w:t>ми в течение шести месяцев с момента ввода Объекта в эксплуатацию.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6"/>
          <w:rFonts w:eastAsia="SimSun"/>
          <w:sz w:val="24"/>
          <w:szCs w:val="24"/>
          <w:lang w:val="ru-RU"/>
        </w:rPr>
        <w:t>4.4.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</w:t>
      </w:r>
      <w:r w:rsidRPr="00AC4BFA">
        <w:rPr>
          <w:rFonts w:cs="Times New Roman"/>
          <w:lang w:val="ru-RU"/>
        </w:rPr>
        <w:t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</w:t>
      </w:r>
      <w:r w:rsidRPr="00AC4BFA">
        <w:rPr>
          <w:rFonts w:cs="Times New Roman"/>
          <w:lang w:val="ru-RU"/>
        </w:rPr>
        <w:t xml:space="preserve">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</w:t>
      </w:r>
      <w:r w:rsidRPr="00AC4BFA">
        <w:rPr>
          <w:rFonts w:cs="Times New Roman"/>
          <w:lang w:val="ru-RU"/>
        </w:rPr>
        <w:t>помещений, встроенных шкафов, лоджий, балконов,  подсчитываемым со следующими понижающими коэффициентами: для лоджий -0.5, для балконов -0,3.</w:t>
      </w: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5. Обязанности сторон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i/>
          <w:lang w:val="ru-RU"/>
        </w:rPr>
      </w:pPr>
      <w:r w:rsidRPr="00AC4BFA">
        <w:rPr>
          <w:rFonts w:cs="Times New Roman"/>
          <w:i/>
          <w:lang w:val="ru-RU"/>
        </w:rPr>
        <w:t>5.1. Застройщик обязуется: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 xml:space="preserve">5.1.1. Осуществить комплекс организационных и </w:t>
      </w:r>
      <w:r w:rsidRPr="00AC4BFA">
        <w:rPr>
          <w:rFonts w:cs="Times New Roman"/>
          <w:lang w:val="ru-RU"/>
        </w:rPr>
        <w:t>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5.1.2. </w:t>
      </w:r>
      <w:proofErr w:type="spellStart"/>
      <w:r>
        <w:rPr>
          <w:rFonts w:cs="Times New Roman"/>
        </w:rPr>
        <w:t>Предоставлять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Style w:val="FontStyle16"/>
          <w:rFonts w:eastAsia="SimSun"/>
          <w:sz w:val="24"/>
          <w:szCs w:val="24"/>
        </w:rPr>
        <w:t>пис</w:t>
      </w:r>
      <w:r>
        <w:rPr>
          <w:rStyle w:val="FontStyle16"/>
          <w:rFonts w:eastAsia="SimSun"/>
          <w:sz w:val="24"/>
          <w:szCs w:val="24"/>
        </w:rPr>
        <w:t>ьменному</w:t>
      </w:r>
      <w:proofErr w:type="spellEnd"/>
      <w:r>
        <w:rPr>
          <w:rStyle w:val="FontStyle16"/>
          <w:rFonts w:eastAsia="SimSun"/>
          <w:sz w:val="24"/>
          <w:szCs w:val="24"/>
        </w:rPr>
        <w:t xml:space="preserve"> </w:t>
      </w:r>
      <w:proofErr w:type="spellStart"/>
      <w:r>
        <w:rPr>
          <w:rFonts w:cs="Times New Roman"/>
        </w:rPr>
        <w:t>требованию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Участника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долевого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ходе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строительства</w:t>
      </w:r>
      <w:proofErr w:type="spellEnd"/>
      <w:r>
        <w:rPr>
          <w:rFonts w:cs="Times New Roman"/>
        </w:rP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</w:t>
      </w:r>
      <w:r w:rsidRPr="00AC4BFA">
        <w:rPr>
          <w:rFonts w:cs="Times New Roman"/>
          <w:lang w:val="ru-RU"/>
        </w:rPr>
        <w:t>едачи.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5.1.4. За счёт собственных средств произвести строительство крышной газовой котельной, которая не будет входить в состав общего имущества Объекта, то есть не будет отвечать параметрам, установленным п.1 ст. 36 ЖК РФ (в редакции, действующей на момен</w:t>
      </w:r>
      <w:r w:rsidRPr="00AC4BFA">
        <w:rPr>
          <w:rFonts w:cs="Times New Roman"/>
          <w:lang w:val="ru-RU"/>
        </w:rPr>
        <w:t>т заключения настоящего договора).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i/>
          <w:lang w:val="ru-RU"/>
        </w:rPr>
      </w:pPr>
      <w:r w:rsidRPr="00AC4BFA">
        <w:rPr>
          <w:rFonts w:cs="Times New Roman"/>
          <w:i/>
          <w:lang w:val="ru-RU"/>
        </w:rPr>
        <w:t>5.2. Участник долевого строительства обязуется: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5.2.1. Внести денежные средства в  объеме, в порядке и в сроки, установленные настоящим договором.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 xml:space="preserve">5.2.2.  В  десятидневный срок с момента получения уведомления </w:t>
      </w:r>
      <w:r w:rsidRPr="00AC4BFA">
        <w:rPr>
          <w:rFonts w:cs="Times New Roman"/>
          <w:lang w:val="ru-RU"/>
        </w:rPr>
        <w:t xml:space="preserve">принять  Объект долевого строительства от Застройщика по акту приема - передачи </w:t>
      </w:r>
      <w:r w:rsidRPr="00AC4BFA">
        <w:rPr>
          <w:rStyle w:val="FontStyle18"/>
          <w:rFonts w:eastAsia="SimSun"/>
          <w:sz w:val="24"/>
          <w:szCs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 w:rsidRPr="00AC4BFA">
        <w:rPr>
          <w:rFonts w:cs="Times New Roman"/>
          <w:lang w:val="ru-RU"/>
        </w:rP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5.2.3. Заключить в порядке, установ</w:t>
      </w:r>
      <w:r w:rsidRPr="00AC4BFA">
        <w:rPr>
          <w:rFonts w:cs="Times New Roman"/>
          <w:lang w:val="ru-RU"/>
        </w:rPr>
        <w:t>ленном законодательством РФ, договор с управляющей компанией либо непосредственно с лицами, осуществляющими соответствующие виды деятельности по обслуживанию дома, и вносить плату за жилое помещение и коммунальные услуги с даты получения разрешения на ввод</w:t>
      </w:r>
      <w:r w:rsidRPr="00AC4BFA">
        <w:rPr>
          <w:rFonts w:cs="Times New Roman"/>
          <w:lang w:val="ru-RU"/>
        </w:rPr>
        <w:t xml:space="preserve"> в эксплуатацию многоквартирного дома.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5.2.4. </w:t>
      </w:r>
      <w:r w:rsidRPr="00AC4BFA">
        <w:rPr>
          <w:rFonts w:cs="Times New Roman"/>
          <w:lang w:val="ru-RU"/>
        </w:rPr>
        <w:t>Не осуществлять 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AD7F4F" w:rsidRPr="00AC4BFA" w:rsidRDefault="00F11D8B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Обеспечить  со своей стороны  подачу заявления о государственной регистр</w:t>
      </w:r>
      <w:r w:rsidRPr="00AC4BFA">
        <w:rPr>
          <w:rFonts w:cs="Times New Roman"/>
          <w:lang w:val="ru-RU"/>
        </w:rPr>
        <w:t>ации настоящего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AD7F4F" w:rsidRPr="00AC4BFA" w:rsidRDefault="00F11D8B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В случае поступления от Застройщика предложения о продлении срока ввода многокв</w:t>
      </w:r>
      <w:r w:rsidRPr="00AC4BFA">
        <w:rPr>
          <w:rFonts w:cs="Times New Roman"/>
          <w:lang w:val="ru-RU"/>
        </w:rPr>
        <w:t>артирного дома в эксплуатацию, принять предложение Застройщика на изложенных в нем условиях.</w:t>
      </w:r>
    </w:p>
    <w:p w:rsidR="00AD7F4F" w:rsidRPr="00AC4BFA" w:rsidRDefault="00F11D8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 w:rsidRPr="00AC4BFA">
        <w:rPr>
          <w:lang w:val="ru-RU"/>
        </w:rPr>
        <w:t xml:space="preserve">При принятии Объекта Участник </w:t>
      </w:r>
      <w:r>
        <w:rPr>
          <w:lang w:val="ru-RU"/>
        </w:rPr>
        <w:t xml:space="preserve">долевого строительства обязан руководствоваться инструкцией по приемке квартиры участником долевого строительства и приложением № 1 </w:t>
      </w:r>
      <w:r>
        <w:rPr>
          <w:lang w:val="ru-RU"/>
        </w:rPr>
        <w:t xml:space="preserve">к </w:t>
      </w:r>
      <w:r>
        <w:rPr>
          <w:lang w:val="ru-RU"/>
        </w:rPr>
        <w:lastRenderedPageBreak/>
        <w:t xml:space="preserve">указанной инструкции (Приложение № 4 к настоящему договору), а также </w:t>
      </w:r>
      <w:r w:rsidRPr="00AC4BFA">
        <w:rPr>
          <w:lang w:val="ru-RU"/>
        </w:rPr>
        <w:t>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</w:t>
      </w:r>
      <w:r w:rsidRPr="00AC4BFA">
        <w:rPr>
          <w:lang w:val="ru-RU"/>
        </w:rPr>
        <w:t>статки только в том случае, если они оговорены в подписанном сторонами акте о выявленных недостатках.</w:t>
      </w:r>
    </w:p>
    <w:p w:rsidR="00AD7F4F" w:rsidRPr="00AC4BFA" w:rsidRDefault="00F11D8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 w:rsidRPr="00AC4BFA">
        <w:rPr>
          <w:lang w:val="ru-RU"/>
        </w:rPr>
        <w:t>В случае расторжения настоящего Договора по инициативе Участника долевого строительства, он возмещает Застройщику в полном объеме затраты застройщику упл</w:t>
      </w:r>
      <w:r w:rsidRPr="00AC4BFA">
        <w:rPr>
          <w:lang w:val="ru-RU"/>
        </w:rPr>
        <w:t>аченного взноса в компенсационный фонд</w:t>
      </w:r>
      <w:r>
        <w:rPr>
          <w:lang w:val="ru-RU"/>
        </w:rPr>
        <w:t>.</w:t>
      </w:r>
    </w:p>
    <w:p w:rsidR="00AD7F4F" w:rsidRPr="00AC4BFA" w:rsidRDefault="00F11D8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  <w:lang w:val="ru-RU"/>
        </w:rPr>
      </w:pPr>
      <w:r w:rsidRPr="00AC4BFA">
        <w:rPr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</w:t>
      </w:r>
      <w:r w:rsidRPr="00AC4BFA">
        <w:rPr>
          <w:lang w:val="ru-RU"/>
        </w:rPr>
        <w:t>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</w:t>
      </w:r>
      <w:r w:rsidRPr="00AC4BFA">
        <w:rPr>
          <w:lang w:val="ru-RU"/>
        </w:rPr>
        <w:t>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</w:t>
      </w:r>
      <w:r w:rsidRPr="00AC4BFA">
        <w:rPr>
          <w:lang w:val="ru-RU"/>
        </w:rPr>
        <w:t>ет расположен строящийся Объект.</w:t>
      </w:r>
    </w:p>
    <w:p w:rsidR="00AD7F4F" w:rsidRPr="00AC4BFA" w:rsidRDefault="00AD7F4F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</w:p>
    <w:p w:rsidR="00AD7F4F" w:rsidRDefault="00F11D8B">
      <w:pPr>
        <w:pStyle w:val="Default"/>
        <w:numPr>
          <w:ilvl w:val="0"/>
          <w:numId w:val="2"/>
        </w:numPr>
        <w:spacing w:line="276" w:lineRule="auto"/>
        <w:jc w:val="center"/>
        <w:rPr>
          <w:bCs/>
        </w:rPr>
      </w:pPr>
      <w:r w:rsidRPr="00AC4BFA">
        <w:rPr>
          <w:bCs/>
          <w:lang w:val="ru-RU"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сторон</w:t>
      </w:r>
      <w:proofErr w:type="spellEnd"/>
    </w:p>
    <w:p w:rsidR="00AD7F4F" w:rsidRDefault="00AD7F4F">
      <w:pPr>
        <w:pStyle w:val="Default"/>
        <w:spacing w:line="276" w:lineRule="auto"/>
      </w:pP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i/>
          <w:iCs/>
          <w:lang w:val="ru-RU"/>
        </w:rPr>
        <w:t>6</w:t>
      </w:r>
      <w:r w:rsidRPr="00AC4BFA">
        <w:rPr>
          <w:i/>
          <w:iCs/>
          <w:lang w:val="ru-RU"/>
        </w:rPr>
        <w:t xml:space="preserve">.1. </w:t>
      </w:r>
      <w:r w:rsidRPr="00AC4BFA">
        <w:rPr>
          <w:bCs/>
          <w:i/>
          <w:iCs/>
          <w:lang w:val="ru-RU"/>
        </w:rPr>
        <w:t>Застройщик по настоящему договору имеет право: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.1.1. </w:t>
      </w:r>
      <w:r>
        <w:rPr>
          <w:lang w:val="ru-RU"/>
        </w:rPr>
        <w:t>П</w:t>
      </w:r>
      <w:proofErr w:type="spellStart"/>
      <w:r>
        <w:t>ривлекать</w:t>
      </w:r>
      <w:proofErr w:type="spellEnd"/>
      <w:r>
        <w:t xml:space="preserve"> </w:t>
      </w:r>
      <w:proofErr w:type="spellStart"/>
      <w:r>
        <w:t>третьих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согласования</w:t>
      </w:r>
      <w:proofErr w:type="spellEnd"/>
      <w:r>
        <w:t xml:space="preserve"> с </w:t>
      </w:r>
      <w:proofErr w:type="spellStart"/>
      <w:r>
        <w:t>Участником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.1.2. </w:t>
      </w:r>
      <w:r>
        <w:rPr>
          <w:lang w:val="ru-RU"/>
        </w:rPr>
        <w:t>Д</w:t>
      </w:r>
      <w:proofErr w:type="spellStart"/>
      <w:r>
        <w:t>осрочн</w:t>
      </w:r>
      <w:r>
        <w:t>о</w:t>
      </w:r>
      <w:proofErr w:type="spellEnd"/>
      <w:r>
        <w:t xml:space="preserve"> </w:t>
      </w:r>
      <w:proofErr w:type="spellStart"/>
      <w:r>
        <w:t>исполнить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письменно</w:t>
      </w:r>
      <w:proofErr w:type="spellEnd"/>
      <w:r>
        <w:t xml:space="preserve"> </w:t>
      </w:r>
      <w:proofErr w:type="spellStart"/>
      <w:r>
        <w:t>уведомив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.1.3. </w:t>
      </w:r>
      <w:proofErr w:type="spellStart"/>
      <w:r>
        <w:t>Застройщик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оказать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содействие</w:t>
      </w:r>
      <w:proofErr w:type="spellEnd"/>
      <w:r>
        <w:t xml:space="preserve"> в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</w:t>
      </w:r>
      <w:r>
        <w:t>тва</w:t>
      </w:r>
      <w:proofErr w:type="spellEnd"/>
      <w: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lang w:val="ru-RU"/>
        </w:rPr>
        <w:t>6</w:t>
      </w:r>
      <w:r>
        <w:t xml:space="preserve">.1.4. </w:t>
      </w:r>
      <w:proofErr w:type="spellStart"/>
      <w:r>
        <w:t>Расторгнуть</w:t>
      </w:r>
      <w:proofErr w:type="spellEnd"/>
      <w:r>
        <w:t xml:space="preserve">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в </w:t>
      </w:r>
      <w:proofErr w:type="spellStart"/>
      <w:r>
        <w:t>одностороннем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, </w:t>
      </w:r>
      <w:proofErr w:type="gramStart"/>
      <w:r>
        <w:t xml:space="preserve">в </w:t>
      </w:r>
      <w:proofErr w:type="spellStart"/>
      <w:r>
        <w:t>случаях</w:t>
      </w:r>
      <w:proofErr w:type="spellEnd"/>
      <w:proofErr w:type="gramEnd"/>
      <w:r>
        <w:t xml:space="preserve">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» № 214-ФЗ </w:t>
      </w:r>
      <w:proofErr w:type="spellStart"/>
      <w:r>
        <w:t>от</w:t>
      </w:r>
      <w:proofErr w:type="spellEnd"/>
      <w:r>
        <w:t xml:space="preserve"> 30.12.2004г., и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</w:t>
      </w:r>
      <w:r>
        <w:t>ом</w:t>
      </w:r>
      <w:proofErr w:type="spellEnd"/>
      <w:r>
        <w:t xml:space="preserve"> РФ. </w:t>
      </w:r>
      <w:r w:rsidRPr="00AC4BFA">
        <w:rPr>
          <w:lang w:val="ru-RU"/>
        </w:rPr>
        <w:t>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</w:t>
      </w:r>
      <w:r w:rsidRPr="00AC4BFA">
        <w:rPr>
          <w:lang w:val="ru-RU"/>
        </w:rPr>
        <w:t>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</w:t>
      </w:r>
      <w:r w:rsidRPr="00AC4BFA">
        <w:rPr>
          <w:lang w:val="ru-RU"/>
        </w:rPr>
        <w:t>овора в порядке, предусмотренном ст. ст. 5, 9 указанного Федерального закона.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lang w:val="ru-RU"/>
        </w:rPr>
        <w:t>6</w:t>
      </w:r>
      <w:r w:rsidRPr="00AC4BFA">
        <w:rPr>
          <w:lang w:val="ru-RU"/>
        </w:rPr>
        <w:t xml:space="preserve">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</w:t>
      </w:r>
      <w:r w:rsidRPr="00AC4BFA">
        <w:rPr>
          <w:lang w:val="ru-RU"/>
        </w:rPr>
        <w:t>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</w:t>
      </w:r>
      <w:r w:rsidRPr="00AC4BFA">
        <w:rPr>
          <w:lang w:val="ru-RU"/>
        </w:rPr>
        <w:t xml:space="preserve">а-передачи Объекта долевого строительства в одностороннем порядке. При этом риск случайной гибели Объекта долевого строительства признается перешедшим к Участнику </w:t>
      </w:r>
      <w:r w:rsidRPr="00AC4BFA">
        <w:rPr>
          <w:lang w:val="ru-RU"/>
        </w:rPr>
        <w:lastRenderedPageBreak/>
        <w:t>долевого строительства со дня составления Акта приема-передачи Объекта долевого строительства</w:t>
      </w:r>
      <w:r w:rsidRPr="00AC4BFA">
        <w:rPr>
          <w:lang w:val="ru-RU"/>
        </w:rPr>
        <w:t xml:space="preserve"> в одностороннем порядке.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 w:rsidRPr="00AC4BFA">
        <w:rPr>
          <w:lang w:val="ru-RU"/>
        </w:rPr>
        <w:t xml:space="preserve">.1.6. В случае необходимости Застройщик вправе до получения разрешения на ввод в эксплуатацию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межевания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, </w:t>
      </w:r>
      <w:proofErr w:type="spellStart"/>
      <w:r>
        <w:t>предоставленных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с </w:t>
      </w:r>
      <w:proofErr w:type="spellStart"/>
      <w:r>
        <w:t>формированием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земе</w:t>
      </w:r>
      <w:r>
        <w:t>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изменять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13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30.12.2004 г. № 214-ФЗ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законод</w:t>
      </w:r>
      <w:r>
        <w:t>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п. </w:t>
      </w:r>
      <w:r>
        <w:rPr>
          <w:lang w:val="ru-RU"/>
        </w:rPr>
        <w:t>5.2.9</w:t>
      </w:r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.1.7. </w:t>
      </w:r>
      <w:proofErr w:type="spellStart"/>
      <w:r>
        <w:t>Оставить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задействованные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технической</w:t>
      </w:r>
      <w:proofErr w:type="spellEnd"/>
      <w:r>
        <w:t xml:space="preserve"> </w:t>
      </w:r>
      <w:proofErr w:type="spellStart"/>
      <w:r>
        <w:t>экспл</w:t>
      </w:r>
      <w:r>
        <w:t>уатации</w:t>
      </w:r>
      <w:proofErr w:type="spellEnd"/>
      <w:r>
        <w:t xml:space="preserve">, с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дальнейшего</w:t>
      </w:r>
      <w:proofErr w:type="spellEnd"/>
      <w:r>
        <w:t xml:space="preserve"> </w:t>
      </w:r>
      <w:proofErr w:type="spellStart"/>
      <w:r>
        <w:t>распоряжения</w:t>
      </w:r>
      <w:proofErr w:type="spellEnd"/>
      <w:r>
        <w:t xml:space="preserve"> </w:t>
      </w:r>
      <w:proofErr w:type="spellStart"/>
      <w:r>
        <w:t>данными</w:t>
      </w:r>
      <w:proofErr w:type="spellEnd"/>
      <w:r>
        <w:t xml:space="preserve"> </w:t>
      </w:r>
      <w:proofErr w:type="spellStart"/>
      <w:r>
        <w:t>помещениями</w:t>
      </w:r>
      <w:proofErr w:type="spellEnd"/>
      <w:r>
        <w:t>.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строительства.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6.1.9.</w:t>
      </w:r>
      <w:r w:rsidRPr="00AC4BFA">
        <w:rPr>
          <w:rFonts w:ascii="Liberation Serif" w:hAnsi="Liberation Serif"/>
          <w:lang w:val="ru-RU"/>
        </w:rPr>
        <w:t xml:space="preserve">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работы, возводить здания и сооружения на земельном участке, а также осуществлять </w:t>
      </w:r>
      <w:r w:rsidRPr="00AC4BFA">
        <w:rPr>
          <w:rFonts w:ascii="Liberation Serif" w:hAnsi="Liberation Serif"/>
          <w:lang w:val="ru-RU"/>
        </w:rPr>
        <w:t>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</w:t>
      </w:r>
      <w:r w:rsidRPr="00AC4BFA">
        <w:rPr>
          <w:rFonts w:ascii="Liberation Serif" w:hAnsi="Liberation Serif"/>
          <w:lang w:val="ru-RU"/>
        </w:rPr>
        <w:t xml:space="preserve"> его межевания, менять право обладание земельным участком (выкуп в собственность).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rFonts w:ascii="Liberation Serif" w:hAnsi="Liberation Serif"/>
          <w:i/>
          <w:iCs/>
          <w:lang w:val="ru-RU"/>
        </w:rPr>
        <w:t>6.2</w:t>
      </w:r>
      <w:r w:rsidRPr="00AC4BFA">
        <w:rPr>
          <w:rFonts w:ascii="Liberation Serif" w:hAnsi="Liberation Serif"/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 w:rsidRPr="00AC4BFA">
        <w:rPr>
          <w:rFonts w:ascii="Liberation Serif" w:hAnsi="Liberation Serif"/>
          <w:i/>
          <w:iCs/>
          <w:lang w:val="ru-RU"/>
        </w:rPr>
        <w:t>: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 xml:space="preserve">6.2.1. досрочно оплатить стоимость Объекта долевого строительства по цене, </w:t>
      </w:r>
      <w:proofErr w:type="gramStart"/>
      <w:r w:rsidRPr="00AC4BFA">
        <w:rPr>
          <w:rFonts w:ascii="Liberation Serif" w:hAnsi="Liberation Serif"/>
          <w:lang w:val="ru-RU"/>
        </w:rPr>
        <w:t>согласно раздела</w:t>
      </w:r>
      <w:proofErr w:type="gramEnd"/>
      <w:r w:rsidRPr="00AC4BFA">
        <w:rPr>
          <w:rFonts w:ascii="Liberation Serif" w:hAnsi="Liberation Serif"/>
          <w:lang w:val="ru-RU"/>
        </w:rPr>
        <w:t xml:space="preserve"> 3 </w:t>
      </w:r>
      <w:r w:rsidRPr="00AC4BFA">
        <w:rPr>
          <w:rFonts w:ascii="Liberation Serif" w:hAnsi="Liberation Serif"/>
          <w:lang w:val="ru-RU"/>
        </w:rPr>
        <w:t>настоящего Договора;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6.2.3. по письменному требованию, получать у Застройщика информацию о ходе и состоянии строительства;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6.2.4. Уч</w:t>
      </w:r>
      <w:r w:rsidRPr="00AC4BFA">
        <w:rPr>
          <w:rFonts w:ascii="Liberation Serif" w:hAnsi="Liberation Serif"/>
          <w:lang w:val="ru-RU"/>
        </w:rPr>
        <w:t>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</w:t>
      </w:r>
      <w:r w:rsidRPr="00AC4BFA">
        <w:rPr>
          <w:rFonts w:ascii="Liberation Serif" w:hAnsi="Liberation Serif"/>
          <w:lang w:val="ru-RU"/>
        </w:rPr>
        <w:t>тво выявлено в течение гарантийного срока.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rFonts w:ascii="Liberation Serif" w:hAnsi="Liberation Serif"/>
          <w:bCs/>
          <w:lang w:val="ru-RU"/>
        </w:rPr>
        <w:t>Уступка Участни</w:t>
      </w:r>
      <w:r w:rsidRPr="00AC4BFA">
        <w:rPr>
          <w:rFonts w:ascii="Liberation Serif" w:hAnsi="Liberation Serif"/>
          <w:bCs/>
          <w:lang w:val="ru-RU"/>
        </w:rPr>
        <w:t>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  <w:r w:rsidRPr="00AC4BFA">
        <w:rPr>
          <w:rFonts w:ascii="Liberation Serif" w:hAnsi="Liberation Serif"/>
          <w:bCs/>
          <w:lang w:val="ru-RU"/>
        </w:rPr>
        <w:t xml:space="preserve">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лицу. Участник долевого строительства, уступивший права требование по настоящему договору другому лицу</w:t>
      </w:r>
      <w:r w:rsidRPr="00AC4BFA">
        <w:rPr>
          <w:rFonts w:ascii="Liberation Serif" w:hAnsi="Liberation Serif"/>
          <w:bCs/>
          <w:lang w:val="ru-RU"/>
        </w:rPr>
        <w:t xml:space="preserve">, обязан передать ему документы и сведения, имеющие значение для осуществления перехода прав требования, а именно </w:t>
      </w:r>
      <w:r w:rsidRPr="00AC4BFA">
        <w:rPr>
          <w:rFonts w:ascii="Liberation Serif" w:hAnsi="Liberation Serif"/>
          <w:lang w:val="ru-RU"/>
        </w:rPr>
        <w:t xml:space="preserve">передать Застройщику </w:t>
      </w:r>
      <w:r w:rsidRPr="00AC4BFA">
        <w:rPr>
          <w:rFonts w:ascii="Liberation Serif" w:hAnsi="Liberation Serif"/>
          <w:lang w:val="ru-RU"/>
        </w:rPr>
        <w:lastRenderedPageBreak/>
        <w:t>зарегистрированный в установленном законом порядке договор уступки в 1 (одном) экземпляре в течение трех дней с момента е</w:t>
      </w:r>
      <w:r w:rsidRPr="00AC4BFA">
        <w:rPr>
          <w:rFonts w:ascii="Liberation Serif" w:hAnsi="Liberation Serif"/>
          <w:lang w:val="ru-RU"/>
        </w:rPr>
        <w:t>го регистрации</w:t>
      </w:r>
      <w:r w:rsidRPr="00AC4BFA">
        <w:rPr>
          <w:rFonts w:ascii="Liberation Serif" w:hAnsi="Liberation Serif"/>
          <w:b/>
          <w:bCs/>
          <w:lang w:val="ru-RU"/>
        </w:rPr>
        <w:t>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rFonts w:ascii="Liberation Serif" w:hAnsi="Liberation Serif"/>
          <w:lang w:val="ru-RU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</w:t>
      </w:r>
      <w:r w:rsidRPr="00AC4BFA">
        <w:rPr>
          <w:rFonts w:ascii="Liberation Serif" w:hAnsi="Liberation Serif"/>
          <w:lang w:val="ru-RU"/>
        </w:rPr>
        <w:t>оительства в</w:t>
      </w:r>
      <w:r w:rsidRPr="00AC4BFA">
        <w:rPr>
          <w:lang w:val="ru-RU"/>
        </w:rPr>
        <w:t xml:space="preserve"> </w:t>
      </w:r>
      <w:r w:rsidRPr="00AC4BFA">
        <w:rPr>
          <w:rFonts w:ascii="Liberation Serif" w:hAnsi="Liberation Serif"/>
          <w:lang w:val="ru-RU"/>
        </w:rPr>
        <w:t>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6.2.7. Договор уступки прав требований вступает в силу с момента государственной регистрации в органе, осущес</w:t>
      </w:r>
      <w:r w:rsidRPr="00AC4BFA">
        <w:rPr>
          <w:rFonts w:ascii="Liberation Serif" w:hAnsi="Liberation Serif"/>
          <w:lang w:val="ru-RU"/>
        </w:rPr>
        <w:t>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AD7F4F" w:rsidRPr="00AC4BFA" w:rsidRDefault="00F11D8B">
      <w:pPr>
        <w:pStyle w:val="Default"/>
        <w:spacing w:line="276" w:lineRule="auto"/>
        <w:jc w:val="both"/>
        <w:rPr>
          <w:rFonts w:ascii="Liberation Serif" w:hAnsi="Liberation Serif"/>
          <w:lang w:val="ru-RU"/>
        </w:rPr>
      </w:pPr>
      <w:r w:rsidRPr="00AC4BFA">
        <w:rPr>
          <w:rFonts w:ascii="Liberation Serif" w:hAnsi="Liberation Serif"/>
          <w:lang w:val="ru-RU"/>
        </w:rPr>
        <w:t>6.2.8. Расторгнуть Договор соглас</w:t>
      </w:r>
      <w:r w:rsidRPr="00AC4BFA">
        <w:rPr>
          <w:rFonts w:ascii="Liberation Serif" w:hAnsi="Liberation Serif"/>
          <w:lang w:val="ru-RU"/>
        </w:rPr>
        <w:t>но действующему законодательству.</w:t>
      </w:r>
    </w:p>
    <w:p w:rsidR="00AD7F4F" w:rsidRDefault="00AD7F4F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</w:p>
    <w:p w:rsidR="00AD7F4F" w:rsidRDefault="00F11D8B">
      <w:pPr>
        <w:pStyle w:val="Standard"/>
        <w:numPr>
          <w:ilvl w:val="0"/>
          <w:numId w:val="2"/>
        </w:numPr>
        <w:spacing w:line="276" w:lineRule="auto"/>
        <w:jc w:val="center"/>
        <w:rPr>
          <w:rFonts w:cs="Times New Roman" w:hint="eastAsia"/>
        </w:rPr>
      </w:pP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>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</w:t>
      </w:r>
      <w:r w:rsidRPr="00AC4BFA">
        <w:rPr>
          <w:rFonts w:cs="Times New Roman"/>
          <w:lang w:val="ru-RU"/>
        </w:rPr>
        <w:t>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</w:t>
      </w:r>
      <w:r w:rsidRPr="00AC4BFA">
        <w:rPr>
          <w:rFonts w:cs="Times New Roman"/>
          <w:lang w:val="ru-RU"/>
        </w:rPr>
        <w:t>12.2004 № 214-ФЗ неустойки (штрафы, пени) и возместить в полном объеме причиненные убытки сверх неустойки.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 xml:space="preserve">.2. В случае  нарушения  установленного  договором  срока  внесения платежа Участник долевого строительства уплачивает Застройщику неустойку (пени) </w:t>
      </w:r>
      <w:r w:rsidRPr="00AC4BFA">
        <w:rPr>
          <w:rFonts w:cs="Times New Roman"/>
          <w:lang w:val="ru-RU"/>
        </w:rPr>
        <w:t>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>.3.</w:t>
      </w:r>
      <w:r>
        <w:rPr>
          <w:rFonts w:cs="Times New Roman"/>
        </w:rPr>
        <w:t> </w:t>
      </w:r>
      <w:r w:rsidRPr="00AC4BFA">
        <w:rPr>
          <w:rFonts w:cs="Times New Roman"/>
          <w:lang w:val="ru-RU"/>
        </w:rPr>
        <w:t>В случае нарушения предусмотренного договором срока пе</w:t>
      </w:r>
      <w:r w:rsidRPr="00AC4BFA">
        <w:rPr>
          <w:rFonts w:cs="Times New Roman"/>
          <w:lang w:val="ru-RU"/>
        </w:rPr>
        <w:t>редачи Участнику   долевого строительства квартиры Застройщик уплачивает Участнику долевого строительства неустойку (пени) в размере одной стопятидесятой ставки рефинансирования Центрального банка Российской Федерации, действующей на день исполнения обязат</w:t>
      </w:r>
      <w:r w:rsidRPr="00AC4BFA">
        <w:rPr>
          <w:rFonts w:cs="Times New Roman"/>
          <w:lang w:val="ru-RU"/>
        </w:rPr>
        <w:t>ельств, от цены договора за каждый день просрочки.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>.4.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</w:t>
      </w:r>
      <w:r w:rsidRPr="00AC4BFA">
        <w:rPr>
          <w:rFonts w:cs="Times New Roman"/>
          <w:lang w:val="ru-RU"/>
        </w:rPr>
        <w:t>ение которых будут действовать такие обстоятельства.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>.5.  При  наступлении обстоятельств непреодолимой  силы,  стороны освобождаются от   ответственности   за   неисполнение (ненадлежащее исполнение) обязательств.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>7</w:t>
      </w:r>
      <w:r w:rsidRPr="00AC4BFA">
        <w:rPr>
          <w:rFonts w:cs="Times New Roman"/>
          <w:lang w:val="ru-RU"/>
        </w:rPr>
        <w:t xml:space="preserve">.6. 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В случае нарушения 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Участником долевого строительства обязательств, предусмотренных пунктом 5.2.4. настоящего договора, Участник </w:t>
      </w:r>
      <w:r w:rsidRPr="00AC4BFA">
        <w:rPr>
          <w:rFonts w:cs="Times New Roman"/>
          <w:lang w:val="ru-RU"/>
        </w:rPr>
        <w:t xml:space="preserve">долевого строительства </w:t>
      </w:r>
      <w:r>
        <w:rPr>
          <w:rFonts w:cs="Times New Roman"/>
          <w:lang w:val="ru-RU"/>
        </w:rPr>
        <w:t>самостоятельно производит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восстановительны</w:t>
      </w:r>
      <w:r>
        <w:rPr>
          <w:rStyle w:val="FontStyle18"/>
          <w:rFonts w:eastAsia="SimSun"/>
          <w:sz w:val="24"/>
          <w:szCs w:val="24"/>
          <w:lang w:val="ru-RU"/>
        </w:rPr>
        <w:t>е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работ</w:t>
      </w:r>
      <w:r>
        <w:rPr>
          <w:rStyle w:val="FontStyle18"/>
          <w:rFonts w:eastAsia="SimSun"/>
          <w:sz w:val="24"/>
          <w:szCs w:val="24"/>
          <w:lang w:val="ru-RU"/>
        </w:rPr>
        <w:t xml:space="preserve">ы. В случае отказа от проведения восстановительных работ Участник долевого </w:t>
      </w:r>
      <w:r>
        <w:rPr>
          <w:rStyle w:val="FontStyle18"/>
          <w:rFonts w:eastAsia="SimSun"/>
          <w:sz w:val="24"/>
          <w:szCs w:val="24"/>
          <w:lang w:val="ru-RU"/>
        </w:rPr>
        <w:t>строительства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</w:t>
      </w:r>
      <w:r>
        <w:rPr>
          <w:rStyle w:val="FontStyle18"/>
          <w:rFonts w:eastAsia="SimSun"/>
          <w:sz w:val="24"/>
          <w:szCs w:val="24"/>
          <w:lang w:val="ru-RU"/>
        </w:rPr>
        <w:t xml:space="preserve">оплачивает стоимость таких работ Застройщику, а </w:t>
      </w:r>
      <w:proofErr w:type="gramStart"/>
      <w:r>
        <w:rPr>
          <w:rStyle w:val="FontStyle18"/>
          <w:rFonts w:eastAsia="SimSun"/>
          <w:sz w:val="24"/>
          <w:szCs w:val="24"/>
          <w:lang w:val="ru-RU"/>
        </w:rPr>
        <w:t>так же</w:t>
      </w:r>
      <w:proofErr w:type="gramEnd"/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уплачивает штраф в размере 100% (</w:t>
      </w:r>
      <w:r>
        <w:rPr>
          <w:rStyle w:val="FontStyle18"/>
          <w:rFonts w:eastAsia="SimSun"/>
          <w:sz w:val="24"/>
          <w:szCs w:val="24"/>
          <w:lang w:val="ru-RU"/>
        </w:rPr>
        <w:t>сто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процентов) от стоимости этих работ в течение одного месяца с момента получения соответствующего требования. При этом согласия Участника долевого строи</w:t>
      </w:r>
      <w:r w:rsidRPr="00AC4BFA">
        <w:rPr>
          <w:rStyle w:val="FontStyle18"/>
          <w:rFonts w:eastAsia="SimSun"/>
          <w:sz w:val="24"/>
          <w:szCs w:val="24"/>
          <w:lang w:val="ru-RU"/>
        </w:rPr>
        <w:t>тельства на проведение Застройщиком восстановительных работ не требуется.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7.7. </w:t>
      </w:r>
      <w:r w:rsidRPr="00AC4BFA">
        <w:rPr>
          <w:lang w:val="ru-RU"/>
        </w:rPr>
        <w:t xml:space="preserve">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</w:t>
      </w:r>
      <w:r w:rsidRPr="00AC4BFA">
        <w:rPr>
          <w:lang w:val="ru-RU"/>
        </w:rPr>
        <w:lastRenderedPageBreak/>
        <w:t>изменений</w:t>
      </w:r>
      <w:r w:rsidRPr="00AC4BFA">
        <w:rPr>
          <w:lang w:val="ru-RU"/>
        </w:rPr>
        <w:t xml:space="preserve"> в некоторые законодательные акты Российской Федерации» исполнение Застройщиком обязательств</w:t>
      </w:r>
      <w:r>
        <w:rPr>
          <w:lang w:val="ru-RU"/>
        </w:rPr>
        <w:t xml:space="preserve"> по </w:t>
      </w:r>
      <w:r w:rsidRPr="00AC4BFA">
        <w:rPr>
          <w:lang w:val="ru-RU"/>
        </w:rPr>
        <w:t>Договору долевого участия обеспечивается залогом. Также в обеспечение исполнения обязательств Застройщик осуществляет оплату обязательных отчислений (взносов) З</w:t>
      </w:r>
      <w:r w:rsidRPr="00AC4BFA">
        <w:rPr>
          <w:lang w:val="ru-RU"/>
        </w:rPr>
        <w:t>астройщика в «Фонд защиты прав граждан – участников долевого строительства».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lang w:val="ru-RU"/>
        </w:rPr>
        <w:t>7.8.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</w:t>
      </w:r>
      <w:r w:rsidRPr="00AC4BFA">
        <w:rPr>
          <w:lang w:val="ru-RU"/>
        </w:rPr>
        <w:t xml:space="preserve">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</w:t>
      </w:r>
      <w:r w:rsidRPr="00AC4BFA">
        <w:rPr>
          <w:lang w:val="ru-RU"/>
        </w:rPr>
        <w:t>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</w:t>
      </w:r>
      <w:r w:rsidRPr="00AC4BFA">
        <w:rPr>
          <w:lang w:val="ru-RU"/>
        </w:rPr>
        <w:t>носов) Застройщика в «Фонд защиты прав граждан – участников долевого строительства».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lang w:val="ru-RU"/>
        </w:rPr>
        <w:t>7.9.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</w:t>
      </w:r>
      <w:r w:rsidRPr="00AC4BFA">
        <w:rPr>
          <w:lang w:val="ru-RU"/>
        </w:rPr>
        <w:t>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</w:t>
      </w:r>
      <w:r w:rsidRPr="00AC4BFA">
        <w:rPr>
          <w:lang w:val="ru-RU"/>
        </w:rPr>
        <w:t>ств по такому договору в соответствии с п. 2 ст. 6 214-ФЗ.</w:t>
      </w: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7</w:t>
      </w:r>
      <w:r>
        <w:t xml:space="preserve">.10. </w:t>
      </w:r>
      <w:proofErr w:type="spellStart"/>
      <w:r>
        <w:t>Застройщик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недостатки</w:t>
      </w:r>
      <w:proofErr w:type="spellEnd"/>
      <w:r>
        <w:t xml:space="preserve"> (</w:t>
      </w:r>
      <w:proofErr w:type="spellStart"/>
      <w:r>
        <w:t>дефекты</w:t>
      </w:r>
      <w:proofErr w:type="spellEnd"/>
      <w:r>
        <w:t xml:space="preserve">)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, </w:t>
      </w:r>
      <w:proofErr w:type="spellStart"/>
      <w:r>
        <w:t>обнаруженные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гарантийного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докажет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произошли</w:t>
      </w:r>
      <w:proofErr w:type="spellEnd"/>
      <w:r>
        <w:t xml:space="preserve">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нормального</w:t>
      </w:r>
      <w:proofErr w:type="spellEnd"/>
      <w:r>
        <w:t xml:space="preserve"> </w:t>
      </w:r>
      <w:proofErr w:type="spellStart"/>
      <w:r>
        <w:t>и</w:t>
      </w:r>
      <w:r>
        <w:t>зноса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входящих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отделки</w:t>
      </w:r>
      <w:proofErr w:type="spellEnd"/>
      <w:r>
        <w:t xml:space="preserve">,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инженерно-технического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конструктивных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, </w:t>
      </w:r>
      <w:proofErr w:type="spellStart"/>
      <w:r>
        <w:t>изделий</w:t>
      </w:r>
      <w:proofErr w:type="spellEnd"/>
      <w:r>
        <w:t xml:space="preserve">,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регламентов</w:t>
      </w:r>
      <w:proofErr w:type="spellEnd"/>
      <w:r>
        <w:t xml:space="preserve">, </w:t>
      </w:r>
      <w:proofErr w:type="spellStart"/>
      <w:r>
        <w:t>градостроительных</w:t>
      </w:r>
      <w:proofErr w:type="spellEnd"/>
      <w:r>
        <w:t xml:space="preserve"> </w:t>
      </w:r>
      <w:proofErr w:type="spellStart"/>
      <w:r>
        <w:t>регламентов</w:t>
      </w:r>
      <w:proofErr w:type="spellEnd"/>
      <w:r>
        <w:t xml:space="preserve">,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обязате</w:t>
      </w:r>
      <w:r>
        <w:t>льных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к </w:t>
      </w:r>
      <w:proofErr w:type="spellStart"/>
      <w:r>
        <w:t>процессу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входящих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отделки</w:t>
      </w:r>
      <w:proofErr w:type="spellEnd"/>
      <w:r>
        <w:t xml:space="preserve">,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инженерно-технического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конструктивных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,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ненадлежащего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ремонта</w:t>
      </w:r>
      <w:proofErr w:type="spellEnd"/>
      <w:r>
        <w:t xml:space="preserve">, </w:t>
      </w:r>
      <w:proofErr w:type="spellStart"/>
      <w:r>
        <w:t>проведенного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у</w:t>
      </w:r>
      <w:r>
        <w:t>частником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привлеченными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третьими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недостатки</w:t>
      </w:r>
      <w:proofErr w:type="spellEnd"/>
      <w:r>
        <w:t xml:space="preserve"> (</w:t>
      </w:r>
      <w:proofErr w:type="spellStart"/>
      <w:r>
        <w:t>дефекты</w:t>
      </w:r>
      <w:proofErr w:type="spellEnd"/>
      <w:r>
        <w:t xml:space="preserve">)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возникли</w:t>
      </w:r>
      <w:proofErr w:type="spellEnd"/>
      <w:r>
        <w:t xml:space="preserve">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предоставленной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инструкцией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эксплуатац</w:t>
      </w:r>
      <w:r>
        <w:t>ии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rPr>
          <w:lang w:val="ru-RU"/>
        </w:rPr>
        <w:t xml:space="preserve"> </w:t>
      </w:r>
      <w:proofErr w:type="spellStart"/>
      <w:r>
        <w:t>правил</w:t>
      </w:r>
      <w:proofErr w:type="spellEnd"/>
      <w:r>
        <w:t xml:space="preserve"> и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эффективного</w:t>
      </w:r>
      <w:proofErr w:type="spellEnd"/>
      <w:r>
        <w:t xml:space="preserve"> и </w:t>
      </w:r>
      <w:proofErr w:type="spellStart"/>
      <w:r>
        <w:t>безопасного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, </w:t>
      </w:r>
      <w:proofErr w:type="spellStart"/>
      <w:r>
        <w:t>входящих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отделки</w:t>
      </w:r>
      <w:proofErr w:type="spellEnd"/>
      <w:r>
        <w:t xml:space="preserve">,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инженерно-технического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конструктивных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, </w:t>
      </w:r>
      <w:proofErr w:type="spellStart"/>
      <w:r>
        <w:t>изделий</w:t>
      </w:r>
      <w:proofErr w:type="spellEnd"/>
      <w:r>
        <w:t xml:space="preserve">, в </w:t>
      </w:r>
      <w:proofErr w:type="spellStart"/>
      <w:r>
        <w:t>соответстви</w:t>
      </w:r>
      <w:r>
        <w:t>и</w:t>
      </w:r>
      <w:proofErr w:type="spellEnd"/>
      <w:r>
        <w:t xml:space="preserve"> с п. 7 </w:t>
      </w:r>
      <w:proofErr w:type="spellStart"/>
      <w:r>
        <w:t>ст</w:t>
      </w:r>
      <w:proofErr w:type="spellEnd"/>
      <w:r>
        <w:t>. 7 214-ФЗ</w:t>
      </w:r>
      <w:r>
        <w:rPr>
          <w:rFonts w:cs="Times New Roman"/>
        </w:rP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cs="Times New Roman"/>
          <w:lang w:val="ru-RU"/>
        </w:rPr>
        <w:t xml:space="preserve">7.11.  </w:t>
      </w:r>
      <w:r w:rsidRPr="00AC4BFA">
        <w:rPr>
          <w:lang w:val="ru-RU"/>
        </w:rPr>
        <w:t>В случае нарушения предусмотренного договором срока передачи участнику долевого строительства объекта долевого строительства, вследствие уклонения участника долевого строительства от подписания передаточного акта или иного док</w:t>
      </w:r>
      <w:r w:rsidRPr="00AC4BFA">
        <w:rPr>
          <w:lang w:val="ru-RU"/>
        </w:rPr>
        <w:t>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AD7F4F" w:rsidRPr="00AC4BFA" w:rsidRDefault="00AD7F4F">
      <w:pPr>
        <w:pStyle w:val="Standard"/>
        <w:ind w:firstLine="426"/>
        <w:jc w:val="both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8. Прочие условия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lastRenderedPageBreak/>
        <w:t xml:space="preserve">8.1. Риск </w:t>
      </w:r>
      <w:r w:rsidRPr="00AC4BFA">
        <w:rPr>
          <w:rFonts w:cs="Times New Roman"/>
          <w:lang w:val="ru-RU"/>
        </w:rPr>
        <w:t>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AD7F4F" w:rsidRPr="00AC4BFA" w:rsidRDefault="00F11D8B">
      <w:pPr>
        <w:pStyle w:val="Default"/>
        <w:spacing w:line="276" w:lineRule="auto"/>
        <w:jc w:val="both"/>
        <w:rPr>
          <w:lang w:val="ru-RU"/>
        </w:rPr>
      </w:pPr>
      <w:r w:rsidRPr="00AC4BFA">
        <w:rPr>
          <w:lang w:val="ru-RU"/>
        </w:rPr>
        <w:t>8.2 Наследники Участника долевого строительства имеют права, предусмотренные настоящим Договором. В случае смерти</w:t>
      </w:r>
      <w:r w:rsidRPr="00AC4BFA">
        <w:rPr>
          <w:lang w:val="ru-RU"/>
        </w:rPr>
        <w:t xml:space="preserve">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</w:t>
      </w:r>
      <w:r w:rsidRPr="00AC4BFA">
        <w:rPr>
          <w:lang w:val="ru-RU"/>
        </w:rPr>
        <w:t>входят в состав наследства Участника долевого строительства.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</w:t>
      </w:r>
      <w:r w:rsidRPr="00AC4BFA">
        <w:rPr>
          <w:lang w:val="ru-RU"/>
        </w:rPr>
        <w:t>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AD7F4F" w:rsidRPr="00AC4BFA" w:rsidRDefault="00F11D8B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 xml:space="preserve">Споры, </w:t>
      </w:r>
      <w:proofErr w:type="gramStart"/>
      <w:r w:rsidRPr="00AC4BFA">
        <w:rPr>
          <w:rFonts w:cs="Times New Roman"/>
          <w:lang w:val="ru-RU"/>
        </w:rPr>
        <w:t>возникшие  между</w:t>
      </w:r>
      <w:proofErr w:type="gramEnd"/>
      <w:r w:rsidRPr="00AC4BFA">
        <w:rPr>
          <w:rFonts w:cs="Times New Roman"/>
          <w:lang w:val="ru-RU"/>
        </w:rPr>
        <w:t xml:space="preserve">  сторонами, решаются сторонами  путем переговоров. При не достижении согласия спор передается  на  разрешени</w:t>
      </w:r>
      <w:r w:rsidRPr="00AC4BFA">
        <w:rPr>
          <w:rFonts w:cs="Times New Roman"/>
          <w:lang w:val="ru-RU"/>
        </w:rPr>
        <w:t>е соответствующего судебного органа с соблюдением правил подведомственности и подсудности.</w:t>
      </w:r>
    </w:p>
    <w:p w:rsidR="00AD7F4F" w:rsidRPr="00AC4BFA" w:rsidRDefault="00F11D8B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 w:rsidRPr="00AC4BFA">
        <w:rPr>
          <w:lang w:val="ru-RU"/>
        </w:rPr>
        <w:t xml:space="preserve">В соответствии с Федеральным законом от 27.07.2006 </w:t>
      </w:r>
      <w:r>
        <w:t>N</w:t>
      </w:r>
      <w:r w:rsidRPr="00AC4BFA">
        <w:rPr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</w:t>
      </w:r>
      <w:r w:rsidRPr="00AC4BFA">
        <w:rPr>
          <w:lang w:val="ru-RU"/>
        </w:rPr>
        <w:t>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</w:t>
      </w:r>
      <w:r w:rsidRPr="00AC4BFA">
        <w:rPr>
          <w:lang w:val="ru-RU"/>
        </w:rPr>
        <w:t xml:space="preserve">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</w:t>
      </w:r>
      <w:r w:rsidRPr="00AC4BFA">
        <w:rPr>
          <w:lang w:val="ru-RU"/>
        </w:rPr>
        <w:t>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</w:t>
      </w:r>
      <w:r w:rsidRPr="00AC4BFA">
        <w:rPr>
          <w:lang w:val="ru-RU"/>
        </w:rPr>
        <w:t>ющим законодательством Российской Федерации как неавтоматизированным, так и автоматизированным способами.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9. Срок действия и порядок изменения, расторжения договора</w:t>
      </w:r>
    </w:p>
    <w:p w:rsidR="00AD7F4F" w:rsidRPr="00AC4BFA" w:rsidRDefault="00AD7F4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AD7F4F" w:rsidRDefault="00F11D8B">
      <w:pPr>
        <w:pStyle w:val="Standard"/>
        <w:spacing w:line="276" w:lineRule="auto"/>
        <w:jc w:val="both"/>
        <w:rPr>
          <w:rFonts w:hint="eastAsia"/>
        </w:rPr>
      </w:pPr>
      <w:r w:rsidRPr="00AC4BFA">
        <w:rPr>
          <w:rFonts w:cs="Times New Roman"/>
          <w:lang w:val="ru-RU"/>
        </w:rPr>
        <w:t>9.1. Договор может быть изменен или расторгнут по соглашению сторон. Все изменения догово</w:t>
      </w:r>
      <w:r w:rsidRPr="00AC4BFA">
        <w:rPr>
          <w:rFonts w:cs="Times New Roman"/>
          <w:lang w:val="ru-RU"/>
        </w:rPr>
        <w:t xml:space="preserve">ра оформляются путем подписания </w:t>
      </w:r>
      <w:proofErr w:type="gramStart"/>
      <w:r w:rsidRPr="00AC4BFA">
        <w:rPr>
          <w:rFonts w:cs="Times New Roman"/>
          <w:lang w:val="ru-RU"/>
        </w:rPr>
        <w:t>сторонами  соглашени</w:t>
      </w:r>
      <w:r>
        <w:rPr>
          <w:rFonts w:cs="Times New Roman"/>
          <w:lang w:val="ru-RU"/>
        </w:rPr>
        <w:t>й</w:t>
      </w:r>
      <w:proofErr w:type="gramEnd"/>
      <w:r w:rsidRPr="00AC4BFA">
        <w:rPr>
          <w:rFonts w:cs="Times New Roman"/>
          <w:lang w:val="ru-RU"/>
        </w:rPr>
        <w:t>, котор</w:t>
      </w:r>
      <w:r>
        <w:rPr>
          <w:rFonts w:cs="Times New Roman"/>
          <w:lang w:val="ru-RU"/>
        </w:rPr>
        <w:t>ы</w:t>
      </w:r>
      <w:r w:rsidRPr="00AC4BFA">
        <w:rPr>
          <w:rFonts w:cs="Times New Roman"/>
          <w:lang w:val="ru-RU"/>
        </w:rPr>
        <w:t xml:space="preserve">е является неотъемлемой частью 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>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 xml:space="preserve">9.2. Просрочка платежа более чем три месяца является основанием для предъявления  застройщиком  требования  о расторжении договора в судебном </w:t>
      </w:r>
      <w:r w:rsidRPr="00AC4BFA">
        <w:rPr>
          <w:rFonts w:cs="Times New Roman"/>
          <w:lang w:val="ru-RU"/>
        </w:rPr>
        <w:t>порядке.</w:t>
      </w:r>
    </w:p>
    <w:p w:rsidR="00AD7F4F" w:rsidRPr="00AC4BFA" w:rsidRDefault="00F11D8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AC4BFA">
        <w:rPr>
          <w:rFonts w:cs="Times New Roman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 иных объектов недвижимости и о внесе</w:t>
      </w:r>
      <w:r w:rsidRPr="00AC4BFA">
        <w:rPr>
          <w:rFonts w:cs="Times New Roman"/>
          <w:lang w:val="ru-RU"/>
        </w:rPr>
        <w:t>нии изменений в некоторые  законодательные акты Российской Федерации» от 30.12.2004 № 214-ФЗ.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 xml:space="preserve">9.4.  Настоящий договор составлен в </w:t>
      </w:r>
      <w:r>
        <w:rPr>
          <w:rFonts w:cs="Times New Roman"/>
          <w:lang w:val="ru-RU"/>
        </w:rPr>
        <w:t>трех</w:t>
      </w:r>
      <w:r w:rsidRPr="00AC4BFA">
        <w:rPr>
          <w:rFonts w:cs="Times New Roman"/>
          <w:lang w:val="ru-RU"/>
        </w:rPr>
        <w:t xml:space="preserve"> экземплярах, с </w:t>
      </w:r>
      <w:r>
        <w:rPr>
          <w:rFonts w:cs="Times New Roman"/>
          <w:lang w:val="ru-RU"/>
        </w:rPr>
        <w:t>четырьмя</w:t>
      </w:r>
      <w:r w:rsidRPr="00AC4BFA">
        <w:rPr>
          <w:rFonts w:cs="Times New Roman"/>
          <w:lang w:val="ru-RU"/>
        </w:rPr>
        <w:t xml:space="preserve"> приложениями, </w:t>
      </w:r>
      <w:proofErr w:type="gramStart"/>
      <w:r w:rsidRPr="00AC4BFA">
        <w:rPr>
          <w:rFonts w:cs="Times New Roman"/>
          <w:lang w:val="ru-RU"/>
        </w:rPr>
        <w:t>имеющих  равную</w:t>
      </w:r>
      <w:proofErr w:type="gramEnd"/>
      <w:r w:rsidRPr="00AC4BFA">
        <w:rPr>
          <w:rFonts w:cs="Times New Roman"/>
          <w:lang w:val="ru-RU"/>
        </w:rPr>
        <w:t xml:space="preserve"> юридическую силу, один экземпляр – для </w:t>
      </w:r>
      <w:r w:rsidRPr="00AC4BFA">
        <w:rPr>
          <w:rStyle w:val="1"/>
          <w:rFonts w:cs="Times New Roman"/>
          <w:lang w:val="ru-RU"/>
        </w:rPr>
        <w:t>органа государственной регис</w:t>
      </w:r>
      <w:r w:rsidRPr="00AC4BFA">
        <w:rPr>
          <w:rStyle w:val="1"/>
          <w:rFonts w:cs="Times New Roman"/>
          <w:lang w:val="ru-RU"/>
        </w:rPr>
        <w:t xml:space="preserve">трации, </w:t>
      </w:r>
      <w:r>
        <w:rPr>
          <w:rStyle w:val="1"/>
          <w:rFonts w:cs="Times New Roman"/>
          <w:lang w:val="ru-RU"/>
        </w:rPr>
        <w:t>один экземпляр-Застройщику, один экземпляр Участнику Долевого строительства.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t>9.</w:t>
      </w:r>
      <w:r>
        <w:rPr>
          <w:rFonts w:cs="Times New Roman"/>
          <w:lang w:val="ru-RU"/>
        </w:rPr>
        <w:t>5</w:t>
      </w:r>
      <w:r w:rsidRPr="00AC4BFA">
        <w:rPr>
          <w:rFonts w:cs="Times New Roman"/>
          <w:lang w:val="ru-RU"/>
        </w:rPr>
        <w:t>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AD7F4F" w:rsidRPr="00AC4BFA" w:rsidRDefault="00AD7F4F">
      <w:pPr>
        <w:pStyle w:val="Standard"/>
        <w:spacing w:line="276" w:lineRule="auto"/>
        <w:jc w:val="both"/>
        <w:rPr>
          <w:rFonts w:hint="eastAsia"/>
          <w:lang w:val="ru-RU"/>
        </w:rPr>
      </w:pP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Fonts w:cs="Times New Roman"/>
          <w:lang w:val="ru-RU"/>
        </w:rPr>
        <w:lastRenderedPageBreak/>
        <w:t>9.</w:t>
      </w:r>
      <w:r>
        <w:rPr>
          <w:rFonts w:cs="Times New Roman"/>
          <w:lang w:val="ru-RU"/>
        </w:rPr>
        <w:t>6</w:t>
      </w:r>
      <w:r w:rsidRPr="00AC4BFA">
        <w:rPr>
          <w:rFonts w:cs="Times New Roman"/>
          <w:lang w:val="ru-RU"/>
        </w:rPr>
        <w:t xml:space="preserve">. </w:t>
      </w: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 </w:t>
      </w:r>
      <w:r w:rsidRPr="00AC4BFA">
        <w:rPr>
          <w:rFonts w:cs="Times New Roman"/>
          <w:lang w:val="ru-RU"/>
        </w:rPr>
        <w:t xml:space="preserve"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</w:t>
      </w:r>
      <w:r w:rsidRPr="00AC4BFA">
        <w:rPr>
          <w:rFonts w:cs="Times New Roman"/>
          <w:lang w:val="ru-RU"/>
        </w:rPr>
        <w:t>себя обязательств.</w:t>
      </w:r>
    </w:p>
    <w:p w:rsidR="00AD7F4F" w:rsidRPr="00AC4BFA" w:rsidRDefault="00F11D8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AC4BFA">
        <w:rPr>
          <w:rStyle w:val="FontStyle18"/>
          <w:rFonts w:eastAsia="SimSun"/>
          <w:sz w:val="24"/>
          <w:szCs w:val="24"/>
          <w:lang w:val="ru-RU"/>
        </w:rPr>
        <w:t xml:space="preserve">9.8. </w:t>
      </w:r>
      <w:r w:rsidRPr="00AC4BFA">
        <w:rPr>
          <w:rFonts w:cs="Times New Roman"/>
          <w:lang w:val="ru-RU"/>
        </w:rPr>
        <w:t xml:space="preserve">Обо всех изменениях в платежных и почтовых реквизитах Стороны обязаны немедленно извещать друг друга. Действия, совершенные по </w:t>
      </w:r>
      <w:proofErr w:type="gramStart"/>
      <w:r w:rsidRPr="00AC4BFA">
        <w:rPr>
          <w:rFonts w:cs="Times New Roman"/>
          <w:lang w:val="ru-RU"/>
        </w:rPr>
        <w:t>старым  адресам</w:t>
      </w:r>
      <w:proofErr w:type="gramEnd"/>
      <w:r w:rsidRPr="00AC4BFA">
        <w:rPr>
          <w:rFonts w:cs="Times New Roman"/>
          <w:lang w:val="ru-RU"/>
        </w:rPr>
        <w:t xml:space="preserve"> и счетам, совершенные до получения уведомлений об их изменении, засчитываются в исполнени</w:t>
      </w:r>
      <w:r w:rsidRPr="00AC4BFA">
        <w:rPr>
          <w:rFonts w:cs="Times New Roman"/>
          <w:lang w:val="ru-RU"/>
        </w:rPr>
        <w:t>е обязательств.</w:t>
      </w:r>
    </w:p>
    <w:p w:rsidR="00AD7F4F" w:rsidRPr="00AC4BFA" w:rsidRDefault="00AD7F4F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</w:p>
    <w:p w:rsidR="00AD7F4F" w:rsidRDefault="00F11D8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 xml:space="preserve">10. </w:t>
      </w:r>
      <w:proofErr w:type="spellStart"/>
      <w:r>
        <w:rPr>
          <w:rFonts w:cs="Times New Roman"/>
        </w:rPr>
        <w:t>Реквизиты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подписи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>:</w:t>
      </w: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tbl>
      <w:tblPr>
        <w:tblW w:w="968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63"/>
      </w:tblGrid>
      <w:tr w:rsidR="00AD7F4F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                    </w:t>
            </w:r>
            <w:proofErr w:type="spellStart"/>
            <w:r>
              <w:rPr>
                <w:rFonts w:cs="Times New Roman"/>
                <w:b/>
              </w:rPr>
              <w:t>Застройщик</w:t>
            </w:r>
            <w:proofErr w:type="spellEnd"/>
          </w:p>
          <w:p w:rsidR="00AD7F4F" w:rsidRDefault="00F11D8B">
            <w:pPr>
              <w:pStyle w:val="Standard"/>
              <w:autoSpaceDE w:val="0"/>
              <w:spacing w:line="276" w:lineRule="auto"/>
              <w:rPr>
                <w:rFonts w:cs="Times New Roman" w:hint="eastAsia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Общество</w:t>
            </w:r>
            <w:proofErr w:type="spellEnd"/>
            <w:r>
              <w:rPr>
                <w:rFonts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cs="Times New Roman"/>
                <w:b/>
                <w:bCs/>
              </w:rPr>
              <w:t>ограниченной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ответственностью</w:t>
            </w:r>
            <w:proofErr w:type="spellEnd"/>
            <w:r>
              <w:rPr>
                <w:rFonts w:cs="Times New Roman"/>
                <w:b/>
                <w:bCs/>
              </w:rPr>
              <w:t xml:space="preserve"> «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Монострой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117452, г. Москва, Черноморский бульвар, д. 17, </w:t>
            </w:r>
            <w:proofErr w:type="spellStart"/>
            <w:r>
              <w:rPr>
                <w:rFonts w:cs="Times New Roman"/>
                <w:lang w:val="ru-RU"/>
              </w:rPr>
              <w:t>корп</w:t>
            </w:r>
            <w:proofErr w:type="spellEnd"/>
            <w:r>
              <w:rPr>
                <w:rFonts w:cs="Times New Roman"/>
                <w:lang w:val="ru-RU"/>
              </w:rPr>
              <w:t xml:space="preserve"> 1, </w:t>
            </w:r>
            <w:proofErr w:type="spellStart"/>
            <w:r>
              <w:rPr>
                <w:rFonts w:cs="Times New Roman"/>
                <w:lang w:val="ru-RU"/>
              </w:rPr>
              <w:t>эт</w:t>
            </w:r>
            <w:proofErr w:type="spellEnd"/>
            <w:r>
              <w:rPr>
                <w:rFonts w:cs="Times New Roman"/>
                <w:lang w:val="ru-RU"/>
              </w:rPr>
              <w:t xml:space="preserve">. 2, пом. </w:t>
            </w:r>
            <w:r>
              <w:rPr>
                <w:rFonts w:cs="Times New Roman"/>
              </w:rPr>
              <w:t xml:space="preserve">II, </w:t>
            </w:r>
            <w:r>
              <w:rPr>
                <w:rFonts w:cs="Times New Roman"/>
                <w:lang w:val="ru-RU"/>
              </w:rPr>
              <w:t>комн. 5</w:t>
            </w:r>
          </w:p>
          <w:p w:rsidR="00AD7F4F" w:rsidRPr="00AC4BFA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 w:rsidRPr="00AC4BFA">
              <w:rPr>
                <w:rFonts w:cs="Times New Roman"/>
                <w:lang w:val="ru-RU"/>
              </w:rPr>
              <w:t xml:space="preserve">ИНН/КПП </w:t>
            </w:r>
            <w:r>
              <w:rPr>
                <w:rFonts w:cs="Times New Roman"/>
                <w:lang w:val="ru-RU"/>
              </w:rPr>
              <w:t>3329011322</w:t>
            </w:r>
            <w:r w:rsidRPr="00AC4BFA">
              <w:rPr>
                <w:rFonts w:cs="Times New Roman"/>
                <w:lang w:val="ru-RU"/>
              </w:rPr>
              <w:t>/</w:t>
            </w:r>
            <w:r>
              <w:rPr>
                <w:rFonts w:cs="Times New Roman"/>
                <w:lang w:val="ru-RU"/>
              </w:rPr>
              <w:t>77</w:t>
            </w:r>
            <w:r w:rsidRPr="00AC4BFA">
              <w:rPr>
                <w:rFonts w:cs="Times New Roman"/>
                <w:lang w:val="ru-RU"/>
              </w:rPr>
              <w:t>2701001</w:t>
            </w: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40702810100080001603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 г. Нижний Новгород</w:t>
            </w: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БИК 042282881</w:t>
            </w: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Генеральный директор</w:t>
            </w:r>
          </w:p>
          <w:p w:rsidR="00AD7F4F" w:rsidRDefault="00AD7F4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AD7F4F" w:rsidRDefault="00F11D8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 Чижов О.А.</w:t>
            </w:r>
          </w:p>
          <w:p w:rsidR="00AD7F4F" w:rsidRDefault="00AD7F4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AD7F4F" w:rsidRPr="00AC4BFA" w:rsidRDefault="00AD7F4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spacing w:line="276" w:lineRule="auto"/>
              <w:rPr>
                <w:rFonts w:hint="eastAsia"/>
              </w:rPr>
            </w:pPr>
            <w:r w:rsidRPr="00AC4BFA">
              <w:rPr>
                <w:rFonts w:eastAsia="Times New Roman" w:cs="Times New Roman"/>
                <w:b/>
                <w:lang w:val="ru-RU"/>
              </w:rPr>
              <w:t xml:space="preserve">     </w:t>
            </w:r>
            <w:proofErr w:type="spellStart"/>
            <w:r>
              <w:rPr>
                <w:rFonts w:cs="Times New Roman"/>
                <w:b/>
              </w:rPr>
              <w:t>Участник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долевого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строительства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</w:p>
          <w:p w:rsidR="00AD7F4F" w:rsidRDefault="00AD7F4F">
            <w:pPr>
              <w:pStyle w:val="Standard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AD7F4F" w:rsidRDefault="00AD7F4F">
            <w:pPr>
              <w:pStyle w:val="Standard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AD7F4F" w:rsidRDefault="00AD7F4F">
            <w:pPr>
              <w:pStyle w:val="Standard"/>
              <w:spacing w:line="276" w:lineRule="auto"/>
              <w:rPr>
                <w:rFonts w:cs="Times New Roman" w:hint="eastAsia"/>
                <w:lang w:val="ru-RU"/>
              </w:rPr>
            </w:pPr>
          </w:p>
          <w:p w:rsidR="00AD7F4F" w:rsidRDefault="00AD7F4F">
            <w:pPr>
              <w:pStyle w:val="Standard"/>
              <w:spacing w:line="276" w:lineRule="auto"/>
              <w:rPr>
                <w:rFonts w:cs="Times New Roman" w:hint="eastAsia"/>
                <w:lang w:val="ru-RU"/>
              </w:rPr>
            </w:pPr>
          </w:p>
        </w:tc>
      </w:tr>
    </w:tbl>
    <w:p w:rsidR="00AD7F4F" w:rsidRDefault="00AD7F4F">
      <w:pPr>
        <w:pStyle w:val="Standard"/>
        <w:spacing w:line="276" w:lineRule="auto"/>
        <w:jc w:val="center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F11D8B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№ 1</w:t>
      </w:r>
    </w:p>
    <w:p w:rsidR="00AD7F4F" w:rsidRPr="00AC4BFA" w:rsidRDefault="00F11D8B">
      <w:pPr>
        <w:pStyle w:val="Standard"/>
        <w:jc w:val="right"/>
        <w:rPr>
          <w:rFonts w:ascii="Times New Roman" w:hAnsi="Times New Roman"/>
          <w:lang w:val="ru-RU"/>
        </w:rPr>
      </w:pPr>
      <w:r w:rsidRPr="00AC4BFA">
        <w:rPr>
          <w:rFonts w:ascii="Times New Roman" w:hAnsi="Times New Roman"/>
          <w:lang w:val="ru-RU"/>
        </w:rPr>
        <w:t>к Договору участия в долевом строительстве</w:t>
      </w:r>
    </w:p>
    <w:p w:rsidR="00AD7F4F" w:rsidRPr="00AC4BFA" w:rsidRDefault="00F11D8B">
      <w:pPr>
        <w:pStyle w:val="Standard"/>
        <w:ind w:firstLine="426"/>
        <w:jc w:val="right"/>
        <w:rPr>
          <w:rFonts w:ascii="Times New Roman" w:hAnsi="Times New Roman"/>
          <w:lang w:val="ru-RU"/>
        </w:rPr>
      </w:pPr>
      <w:r w:rsidRPr="00AC4BFA">
        <w:rPr>
          <w:rFonts w:ascii="Times New Roman" w:hAnsi="Times New Roman"/>
          <w:lang w:val="ru-RU"/>
        </w:rPr>
        <w:t xml:space="preserve"> №  /</w:t>
      </w:r>
      <w:r>
        <w:rPr>
          <w:rFonts w:ascii="Times New Roman" w:hAnsi="Times New Roman"/>
          <w:lang w:val="ru-RU"/>
        </w:rPr>
        <w:t>ЗУ-3</w:t>
      </w:r>
      <w:r w:rsidRPr="00AC4BFA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 xml:space="preserve"> 2019г</w:t>
      </w:r>
      <w:r w:rsidRPr="00AC4BFA">
        <w:rPr>
          <w:rFonts w:ascii="Times New Roman" w:hAnsi="Times New Roman"/>
          <w:lang w:val="ru-RU"/>
        </w:rPr>
        <w:t>г.</w:t>
      </w:r>
    </w:p>
    <w:p w:rsidR="00AD7F4F" w:rsidRPr="00AC4BFA" w:rsidRDefault="00AD7F4F">
      <w:pPr>
        <w:pStyle w:val="Standard"/>
        <w:ind w:firstLine="426"/>
        <w:jc w:val="right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right"/>
        <w:rPr>
          <w:rFonts w:ascii="Times New Roman" w:hAnsi="Times New Roman"/>
          <w:lang w:val="ru-RU"/>
        </w:rPr>
      </w:pPr>
    </w:p>
    <w:p w:rsidR="00AD7F4F" w:rsidRPr="00AC4BFA" w:rsidRDefault="00F11D8B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  <w:r w:rsidRPr="00AC4BFA">
        <w:rPr>
          <w:rFonts w:ascii="Times New Roman" w:hAnsi="Times New Roman"/>
          <w:lang w:val="ru-RU"/>
        </w:rPr>
        <w:t>Квартира №</w:t>
      </w: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F11D8B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44560" cy="427284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560" cy="42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center"/>
        <w:rPr>
          <w:rFonts w:ascii="Times New Roman" w:hAnsi="Times New Roman"/>
          <w:lang w:val="ru-RU"/>
        </w:rPr>
      </w:pPr>
    </w:p>
    <w:p w:rsidR="00AD7F4F" w:rsidRPr="00AC4BFA" w:rsidRDefault="00F11D8B">
      <w:pPr>
        <w:pStyle w:val="Standard"/>
        <w:rPr>
          <w:rFonts w:ascii="Times New Roman" w:hAnsi="Times New Roman" w:cs="Times New Roman"/>
          <w:lang w:val="ru-RU"/>
        </w:rPr>
      </w:pPr>
      <w:r w:rsidRPr="00AC4BFA">
        <w:rPr>
          <w:rFonts w:ascii="Times New Roman" w:hAnsi="Times New Roman" w:cs="Times New Roman"/>
          <w:lang w:val="ru-RU"/>
        </w:rPr>
        <w:t>Застройщик ООО «</w:t>
      </w:r>
      <w:proofErr w:type="spellStart"/>
      <w:r>
        <w:rPr>
          <w:rFonts w:ascii="Times New Roman" w:hAnsi="Times New Roman" w:cs="Times New Roman"/>
          <w:lang w:val="ru-RU"/>
        </w:rPr>
        <w:t>Монострой</w:t>
      </w:r>
      <w:proofErr w:type="spellEnd"/>
      <w:r w:rsidRPr="00AC4BFA">
        <w:rPr>
          <w:rFonts w:ascii="Times New Roman" w:hAnsi="Times New Roman" w:cs="Times New Roman"/>
          <w:lang w:val="ru-RU"/>
        </w:rPr>
        <w:t>»</w:t>
      </w:r>
    </w:p>
    <w:p w:rsidR="00AD7F4F" w:rsidRPr="00AC4BFA" w:rsidRDefault="00AD7F4F">
      <w:pPr>
        <w:pStyle w:val="Standard"/>
        <w:rPr>
          <w:rFonts w:ascii="Times New Roman" w:hAnsi="Times New Roman" w:cs="Times New Roman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Генеральный  д</w:t>
      </w:r>
      <w:proofErr w:type="gramEnd"/>
      <w:r w:rsidRPr="00AC4BFA">
        <w:rPr>
          <w:rFonts w:ascii="Times New Roman" w:hAnsi="Times New Roman" w:cs="Times New Roman"/>
          <w:lang w:val="ru-RU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О.А. Чижов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Участник долевого </w:t>
      </w:r>
      <w:r>
        <w:rPr>
          <w:rFonts w:ascii="Times New Roman" w:hAnsi="Times New Roman" w:cs="Times New Roman"/>
          <w:lang w:val="ru-RU"/>
        </w:rPr>
        <w:t>строительства _______________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  <w:r w:rsidRPr="00AC4BF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</w:p>
    <w:p w:rsidR="00AD7F4F" w:rsidRPr="00AC4BFA" w:rsidRDefault="00F11D8B">
      <w:pPr>
        <w:pStyle w:val="Standard"/>
        <w:rPr>
          <w:rFonts w:ascii="Times New Roman" w:hAnsi="Times New Roman"/>
          <w:lang w:val="ru-RU"/>
        </w:rPr>
      </w:pPr>
      <w:r w:rsidRPr="00AC4BFA">
        <w:rPr>
          <w:rFonts w:ascii="Times New Roman" w:eastAsia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 w:rsidRPr="00AC4BFA">
        <w:rPr>
          <w:rFonts w:ascii="Times New Roman" w:hAnsi="Times New Roman"/>
          <w:lang w:val="ru-RU"/>
        </w:rPr>
        <w:t>Приложение  № 2</w:t>
      </w:r>
    </w:p>
    <w:p w:rsidR="00AD7F4F" w:rsidRPr="00AC4BFA" w:rsidRDefault="00F11D8B">
      <w:pPr>
        <w:pStyle w:val="Standard"/>
        <w:ind w:firstLine="426"/>
        <w:jc w:val="right"/>
        <w:rPr>
          <w:rFonts w:ascii="Times New Roman" w:hAnsi="Times New Roman"/>
          <w:lang w:val="ru-RU"/>
        </w:rPr>
      </w:pPr>
      <w:r w:rsidRPr="00AC4BFA">
        <w:rPr>
          <w:rFonts w:ascii="Times New Roman" w:hAnsi="Times New Roman"/>
          <w:lang w:val="ru-RU"/>
        </w:rPr>
        <w:t xml:space="preserve">к Договору участия в долевом </w:t>
      </w:r>
      <w:r w:rsidRPr="00AC4BFA">
        <w:rPr>
          <w:rFonts w:ascii="Times New Roman" w:hAnsi="Times New Roman"/>
          <w:lang w:val="ru-RU"/>
        </w:rPr>
        <w:t>строительстве</w:t>
      </w:r>
    </w:p>
    <w:p w:rsidR="00AD7F4F" w:rsidRPr="00AC4BFA" w:rsidRDefault="00F11D8B">
      <w:pPr>
        <w:pStyle w:val="Standard"/>
        <w:ind w:firstLine="426"/>
        <w:jc w:val="right"/>
        <w:rPr>
          <w:rFonts w:ascii="Times New Roman" w:hAnsi="Times New Roman"/>
          <w:lang w:val="ru-RU"/>
        </w:rPr>
      </w:pPr>
      <w:r w:rsidRPr="00AC4BFA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AC4BFA">
        <w:rPr>
          <w:rFonts w:ascii="Times New Roman" w:eastAsia="Times New Roman" w:hAnsi="Times New Roman" w:cs="Times New Roman"/>
          <w:lang w:val="ru-RU"/>
        </w:rPr>
        <w:t xml:space="preserve">№  </w:t>
      </w:r>
      <w:r w:rsidRPr="00AC4BFA">
        <w:rPr>
          <w:rFonts w:ascii="Times New Roman" w:hAnsi="Times New Roman"/>
          <w:lang w:val="ru-RU"/>
        </w:rPr>
        <w:t>/</w:t>
      </w:r>
      <w:proofErr w:type="gramEnd"/>
      <w:r>
        <w:rPr>
          <w:rFonts w:ascii="Times New Roman" w:hAnsi="Times New Roman"/>
          <w:lang w:val="ru-RU"/>
        </w:rPr>
        <w:t>ЗУ-3</w:t>
      </w:r>
      <w:r w:rsidRPr="00AC4BFA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 xml:space="preserve"> 2019г.</w:t>
      </w:r>
      <w:r w:rsidRPr="00AC4BFA">
        <w:rPr>
          <w:rFonts w:ascii="Times New Roman" w:hAnsi="Times New Roman"/>
          <w:lang w:val="ru-RU"/>
        </w:rPr>
        <w:t>г.</w:t>
      </w:r>
    </w:p>
    <w:p w:rsidR="00AD7F4F" w:rsidRPr="00AC4BFA" w:rsidRDefault="00F11D8B">
      <w:pPr>
        <w:pStyle w:val="Standard"/>
        <w:ind w:firstLine="426"/>
        <w:jc w:val="right"/>
        <w:rPr>
          <w:rFonts w:ascii="Times New Roman" w:eastAsia="Times New Roman" w:hAnsi="Times New Roman" w:cs="Times New Roman"/>
          <w:lang w:val="ru-RU"/>
        </w:rPr>
      </w:pPr>
      <w:r w:rsidRPr="00AC4BFA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</w:t>
      </w:r>
    </w:p>
    <w:p w:rsidR="00AD7F4F" w:rsidRPr="00AC4BFA" w:rsidRDefault="00AD7F4F">
      <w:pPr>
        <w:pStyle w:val="Standard"/>
        <w:ind w:firstLine="426"/>
        <w:jc w:val="right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Pr="00AC4BFA" w:rsidRDefault="00AD7F4F">
      <w:pPr>
        <w:pStyle w:val="Standard"/>
        <w:ind w:firstLine="426"/>
        <w:jc w:val="both"/>
        <w:rPr>
          <w:rFonts w:ascii="Times New Roman" w:hAnsi="Times New Roman"/>
          <w:lang w:val="ru-RU"/>
        </w:rPr>
      </w:pPr>
    </w:p>
    <w:p w:rsidR="00AD7F4F" w:rsidRDefault="00F11D8B">
      <w:pPr>
        <w:pStyle w:val="Standard"/>
        <w:ind w:firstLine="42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Экспликация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помещений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квартиры</w:t>
      </w:r>
      <w:proofErr w:type="spellEnd"/>
      <w:r>
        <w:rPr>
          <w:rFonts w:ascii="Times New Roman" w:hAnsi="Times New Roman"/>
        </w:rPr>
        <w:t xml:space="preserve"> №</w:t>
      </w: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tbl>
      <w:tblPr>
        <w:tblW w:w="10221" w:type="dxa"/>
        <w:tblInd w:w="-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505"/>
        <w:gridCol w:w="3636"/>
      </w:tblGrid>
      <w:tr w:rsidR="00AD7F4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помещения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. м.)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F4F" w:rsidRDefault="00F11D8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комната= холл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40,73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F4F" w:rsidRDefault="00F11D8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Кухня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12,3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F4F" w:rsidRDefault="00F11D8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Санузел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4,78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F4F" w:rsidRDefault="00F11D8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Лоджия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3,4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</w:rPr>
              <w:t>. 0,5)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7F4F" w:rsidRDefault="00F11D8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Лоджия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4,82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коэф</w:t>
            </w:r>
            <w:proofErr w:type="spellEnd"/>
            <w:r>
              <w:rPr>
                <w:rFonts w:ascii="Times New Roman" w:hAnsi="Times New Roman"/>
              </w:rPr>
              <w:t>. 0,5)</w:t>
            </w:r>
          </w:p>
        </w:tc>
      </w:tr>
      <w:tr w:rsidR="00AD7F4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AD7F4F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4F" w:rsidRDefault="00F11D8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66,03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</w:tr>
    </w:tbl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both"/>
        <w:rPr>
          <w:rFonts w:ascii="Times New Roman" w:hAnsi="Times New Roman"/>
        </w:rPr>
      </w:pPr>
    </w:p>
    <w:p w:rsidR="00AD7F4F" w:rsidRDefault="00F11D8B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Застройщик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  <w:lang w:val="ru-RU"/>
        </w:rPr>
        <w:t>Монострой</w:t>
      </w:r>
      <w:proofErr w:type="spellEnd"/>
      <w:r>
        <w:rPr>
          <w:rFonts w:ascii="Times New Roman" w:hAnsi="Times New Roman" w:cs="Times New Roman"/>
        </w:rPr>
        <w:t>»</w:t>
      </w:r>
    </w:p>
    <w:p w:rsidR="00AD7F4F" w:rsidRDefault="00AD7F4F">
      <w:pPr>
        <w:pStyle w:val="Standard"/>
        <w:rPr>
          <w:rFonts w:ascii="Times New Roman" w:hAnsi="Times New Roman" w:cs="Times New Roman"/>
        </w:rPr>
      </w:pPr>
    </w:p>
    <w:p w:rsidR="00AD7F4F" w:rsidRDefault="00F11D8B">
      <w:pPr>
        <w:pStyle w:val="Standard"/>
        <w:spacing w:line="276" w:lineRule="auto"/>
        <w:rPr>
          <w:rFonts w:cs="Times New Roman" w:hint="eastAsia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Генеральный  д</w:t>
      </w:r>
      <w:proofErr w:type="spellStart"/>
      <w:r>
        <w:rPr>
          <w:rFonts w:ascii="Times New Roman" w:hAnsi="Times New Roman" w:cs="Times New Roman"/>
        </w:rPr>
        <w:t>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______________________  </w:t>
      </w:r>
      <w:r>
        <w:rPr>
          <w:rFonts w:ascii="Times New Roman" w:hAnsi="Times New Roman" w:cs="Times New Roman"/>
          <w:lang w:val="ru-RU"/>
        </w:rPr>
        <w:t>О.А. Чижов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cs="Times New Roman" w:hint="eastAsia"/>
        </w:rPr>
        <w:sectPr w:rsidR="00AD7F4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 CYR" w:hAnsi="Times New Roman" w:cs="Times New Roman CYR"/>
        </w:rPr>
        <w:t xml:space="preserve">                                             </w:t>
      </w:r>
    </w:p>
    <w:p w:rsidR="00AD7F4F" w:rsidRDefault="00F11D8B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proofErr w:type="spellStart"/>
      <w:r>
        <w:rPr>
          <w:rFonts w:ascii="Times New Roman CYR" w:hAnsi="Times New Roman CYR" w:cs="Times New Roman CYR"/>
        </w:rPr>
        <w:lastRenderedPageBreak/>
        <w:t>Приложение</w:t>
      </w:r>
      <w:proofErr w:type="spellEnd"/>
      <w:r>
        <w:rPr>
          <w:rFonts w:ascii="Times New Roman CYR" w:hAnsi="Times New Roman CYR" w:cs="Times New Roman CYR"/>
        </w:rPr>
        <w:t xml:space="preserve"> № 3</w:t>
      </w:r>
    </w:p>
    <w:p w:rsidR="00AD7F4F" w:rsidRPr="00AC4BFA" w:rsidRDefault="00F11D8B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К Договору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 xml:space="preserve">№ 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C4BFA">
        <w:rPr>
          <w:rFonts w:ascii="Times New Roman CYR" w:hAnsi="Times New Roman CYR" w:cs="Times New Roman CYR"/>
          <w:lang w:val="ru-RU"/>
        </w:rPr>
        <w:t>/</w:t>
      </w:r>
      <w:proofErr w:type="gramEnd"/>
      <w:r w:rsidRPr="00AC4BFA">
        <w:rPr>
          <w:rFonts w:ascii="Times New Roman CYR" w:hAnsi="Times New Roman CYR" w:cs="Times New Roman CYR"/>
          <w:lang w:val="ru-RU"/>
        </w:rPr>
        <w:t>ЗУ-</w:t>
      </w:r>
      <w:r w:rsidRPr="00AC4BFA">
        <w:rPr>
          <w:rFonts w:ascii="Times New Roman CYR" w:hAnsi="Times New Roman CYR" w:cs="Times New Roman CYR"/>
          <w:lang w:val="ru-RU"/>
        </w:rPr>
        <w:t>3</w:t>
      </w:r>
      <w:r w:rsidRPr="00AC4BFA">
        <w:rPr>
          <w:rFonts w:ascii="Times New Roman CYR" w:hAnsi="Times New Roman CYR" w:cs="Times New Roman CYR"/>
          <w:lang w:val="ru-RU"/>
        </w:rPr>
        <w:t xml:space="preserve">  участия в долевом строительстве от </w:t>
      </w:r>
      <w:r>
        <w:rPr>
          <w:rFonts w:ascii="Times New Roman CYR" w:hAnsi="Times New Roman CYR" w:cs="Times New Roman CYR"/>
          <w:lang w:val="ru-RU"/>
        </w:rPr>
        <w:t xml:space="preserve">2019 </w:t>
      </w:r>
      <w:r w:rsidRPr="00AC4BFA">
        <w:rPr>
          <w:rFonts w:ascii="Times New Roman CYR" w:hAnsi="Times New Roman CYR" w:cs="Times New Roman CYR"/>
          <w:lang w:val="ru-RU"/>
        </w:rPr>
        <w:t>г.</w:t>
      </w:r>
    </w:p>
    <w:p w:rsidR="00AD7F4F" w:rsidRPr="00AC4BFA" w:rsidRDefault="00AD7F4F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  <w:lang w:val="ru-RU"/>
        </w:rPr>
      </w:pPr>
    </w:p>
    <w:p w:rsidR="00AD7F4F" w:rsidRPr="00AC4BFA" w:rsidRDefault="00F11D8B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ПЕРЕЧЕНЬ</w:t>
      </w:r>
    </w:p>
    <w:p w:rsidR="00AD7F4F" w:rsidRPr="00AC4BFA" w:rsidRDefault="00F11D8B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выполняемых работ в квартире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1) 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2) не выполняется выравнивающая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цементна</w:t>
      </w:r>
      <w:r w:rsidRPr="00AC4BFA">
        <w:rPr>
          <w:rFonts w:ascii="Times New Roman CYR" w:hAnsi="Times New Roman CYR" w:cs="Times New Roman CYR"/>
          <w:lang w:val="ru-RU"/>
        </w:rPr>
        <w:t>я  стяжка</w:t>
      </w:r>
      <w:proofErr w:type="gramEnd"/>
      <w:r w:rsidRPr="00AC4BFA">
        <w:rPr>
          <w:rFonts w:ascii="Times New Roman CYR" w:hAnsi="Times New Roman CYR" w:cs="Times New Roman CYR"/>
          <w:lang w:val="ru-RU"/>
        </w:rPr>
        <w:t xml:space="preserve"> пола, штукатурка стен и откосов;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3) установлены  окна - ПВХ (без установки подоконных досок);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4) установлена входная дверь (полотно двери - пустотелое, дверь оборудуется замком и ручками). Межкомнатные дверные блоки и дверные блоки в санузлах не </w:t>
      </w:r>
      <w:r w:rsidRPr="00AC4BFA">
        <w:rPr>
          <w:rFonts w:ascii="Times New Roman CYR" w:hAnsi="Times New Roman CYR" w:cs="Times New Roman CYR"/>
          <w:lang w:val="ru-RU"/>
        </w:rPr>
        <w:t>устанавливаются и не поставляются;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5)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заглушкой;  Трубопроводы</w:t>
      </w:r>
      <w:proofErr w:type="gramEnd"/>
      <w:r w:rsidRPr="00AC4BFA">
        <w:rPr>
          <w:rFonts w:ascii="Times New Roman CYR" w:hAnsi="Times New Roman CYR" w:cs="Times New Roman CYR"/>
          <w:lang w:val="ru-RU"/>
        </w:rPr>
        <w:t xml:space="preserve"> не грунт</w:t>
      </w:r>
      <w:r w:rsidRPr="00AC4BFA">
        <w:rPr>
          <w:rFonts w:ascii="Times New Roman CYR" w:hAnsi="Times New Roman CYR" w:cs="Times New Roman CYR"/>
          <w:lang w:val="ru-RU"/>
        </w:rPr>
        <w:t xml:space="preserve">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</w:t>
      </w:r>
      <w:r w:rsidRPr="00AC4BFA">
        <w:rPr>
          <w:rFonts w:ascii="Times New Roman CYR" w:hAnsi="Times New Roman CYR" w:cs="Times New Roman CYR"/>
          <w:lang w:val="ru-RU"/>
        </w:rPr>
        <w:t>комиссии.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6) сантехоборудование (ванны,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умывальники,  унитазы</w:t>
      </w:r>
      <w:proofErr w:type="gramEnd"/>
      <w:r w:rsidRPr="00AC4BFA">
        <w:rPr>
          <w:rFonts w:ascii="Times New Roman CYR" w:hAnsi="Times New Roman CYR" w:cs="Times New Roman CYR"/>
          <w:lang w:val="ru-RU"/>
        </w:rPr>
        <w:t>, мойки, полотенцесушитель  и т.п.)  не устанавливается  и не поставляется;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7)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фекальная  канализация</w:t>
      </w:r>
      <w:proofErr w:type="gramEnd"/>
      <w:r w:rsidRPr="00AC4BFA">
        <w:rPr>
          <w:rFonts w:ascii="Times New Roman CYR" w:hAnsi="Times New Roman CYR" w:cs="Times New Roman CYR"/>
          <w:lang w:val="ru-RU"/>
        </w:rPr>
        <w:t xml:space="preserve"> - стояки канализации выполняются с установкой необходимых фасонных частей с поэтажными заглуш</w:t>
      </w:r>
      <w:r w:rsidRPr="00AC4BFA">
        <w:rPr>
          <w:rFonts w:ascii="Times New Roman CYR" w:hAnsi="Times New Roman CYR" w:cs="Times New Roman CYR"/>
          <w:lang w:val="ru-RU"/>
        </w:rPr>
        <w:t>ками без выполнения трубных разводок для 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 xml:space="preserve">8)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система  отопления</w:t>
      </w:r>
      <w:proofErr w:type="gramEnd"/>
      <w:r w:rsidRPr="00AC4BFA">
        <w:rPr>
          <w:rFonts w:ascii="Times New Roman CYR" w:hAnsi="Times New Roman CYR" w:cs="Times New Roman CYR"/>
          <w:lang w:val="ru-RU"/>
        </w:rPr>
        <w:t xml:space="preserve"> и вентиляции выполняется в  объеме прое</w:t>
      </w:r>
      <w:r w:rsidRPr="00AC4BFA">
        <w:rPr>
          <w:rFonts w:ascii="Times New Roman CYR" w:hAnsi="Times New Roman CYR" w:cs="Times New Roman CYR"/>
          <w:lang w:val="ru-RU"/>
        </w:rPr>
        <w:t>кта,  установлены радиаторы; Трубопроводы не грунтуются и не окрашиваются.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</w:t>
      </w:r>
      <w:r w:rsidRPr="00AC4BFA">
        <w:rPr>
          <w:rFonts w:ascii="Times New Roman CYR" w:hAnsi="Times New Roman CYR" w:cs="Times New Roman CYR"/>
          <w:lang w:val="ru-RU"/>
        </w:rPr>
        <w:t xml:space="preserve">ником долевого </w:t>
      </w:r>
      <w:proofErr w:type="gramStart"/>
      <w:r w:rsidRPr="00AC4BFA">
        <w:rPr>
          <w:rFonts w:ascii="Times New Roman CYR" w:hAnsi="Times New Roman CYR" w:cs="Times New Roman CYR"/>
          <w:lang w:val="ru-RU"/>
        </w:rPr>
        <w:t>строительства)  размещается</w:t>
      </w:r>
      <w:proofErr w:type="gramEnd"/>
      <w:r w:rsidRPr="00AC4BFA">
        <w:rPr>
          <w:rFonts w:ascii="Times New Roman CYR" w:hAnsi="Times New Roman CYR" w:cs="Times New Roman CYR"/>
          <w:lang w:val="ru-RU"/>
        </w:rPr>
        <w:t xml:space="preserve"> в этажных щитках</w:t>
      </w:r>
    </w:p>
    <w:p w:rsidR="00AD7F4F" w:rsidRPr="00AC4BFA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10) слаботочные системы (радио, телефон) - без ввода в квартиру.</w:t>
      </w:r>
    </w:p>
    <w:p w:rsidR="00AD7F4F" w:rsidRPr="00AC4BFA" w:rsidRDefault="00F11D8B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Стяжка на лоджии не выполняется.</w:t>
      </w:r>
    </w:p>
    <w:p w:rsidR="00AD7F4F" w:rsidRDefault="00F11D8B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 w:rsidRPr="00AC4BFA">
        <w:rPr>
          <w:rFonts w:ascii="Times New Roman CYR" w:hAnsi="Times New Roman CYR" w:cs="Times New Roman CYR"/>
          <w:lang w:val="ru-RU"/>
        </w:rPr>
        <w:t xml:space="preserve">Выполняется монтаж газовых стояков без приобретения и установки газовой плиты, без </w:t>
      </w:r>
      <w:r w:rsidRPr="00AC4BFA">
        <w:rPr>
          <w:rFonts w:ascii="Times New Roman CYR" w:hAnsi="Times New Roman CYR" w:cs="Times New Roman CYR"/>
          <w:lang w:val="ru-RU"/>
        </w:rPr>
        <w:t xml:space="preserve">приобретения и установки газовых счетчиков.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выполняется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монтаж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разводящих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трубопроводов</w:t>
      </w:r>
      <w:proofErr w:type="spellEnd"/>
      <w:r>
        <w:rPr>
          <w:rFonts w:ascii="Times New Roman CYR" w:hAnsi="Times New Roman CYR" w:cs="Times New Roman CYR"/>
        </w:rPr>
        <w:t>.</w:t>
      </w:r>
    </w:p>
    <w:p w:rsidR="00AD7F4F" w:rsidRPr="00AC4BFA" w:rsidRDefault="00F11D8B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t>Выполняется остекление лоджии согласно пректа.</w:t>
      </w:r>
    </w:p>
    <w:p w:rsidR="00AD7F4F" w:rsidRPr="00AC4BFA" w:rsidRDefault="00AD7F4F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  <w:lang w:val="ru-RU"/>
        </w:rPr>
      </w:pPr>
    </w:p>
    <w:p w:rsidR="00AD7F4F" w:rsidRDefault="00F11D8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proofErr w:type="spellStart"/>
      <w:r>
        <w:rPr>
          <w:rFonts w:ascii="Times New Roman CYR" w:hAnsi="Times New Roman CYR" w:cs="Times New Roman CYR"/>
        </w:rPr>
        <w:t>Работы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доведению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Объекта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долевого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строительства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полной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готовности</w:t>
      </w:r>
      <w:proofErr w:type="spellEnd"/>
      <w:r>
        <w:rPr>
          <w:rFonts w:ascii="Times New Roman CYR" w:hAnsi="Times New Roman CYR" w:cs="Times New Roman CYR"/>
        </w:rPr>
        <w:t xml:space="preserve">  </w:t>
      </w:r>
      <w:proofErr w:type="spellStart"/>
      <w:r>
        <w:rPr>
          <w:rFonts w:ascii="Times New Roman CYR" w:hAnsi="Times New Roman CYR" w:cs="Times New Roman CYR"/>
        </w:rPr>
        <w:t>выполняются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Участником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долевого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строительс</w:t>
      </w:r>
      <w:r>
        <w:rPr>
          <w:rFonts w:ascii="Times New Roman CYR" w:hAnsi="Times New Roman CYR" w:cs="Times New Roman CYR"/>
        </w:rPr>
        <w:t>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самостоятельно</w:t>
      </w:r>
      <w:proofErr w:type="spellEnd"/>
      <w:r>
        <w:rPr>
          <w:rFonts w:ascii="Times New Roman CYR" w:hAnsi="Times New Roman CYR" w:cs="Times New Roman CYR"/>
        </w:rPr>
        <w:t>.</w:t>
      </w:r>
    </w:p>
    <w:p w:rsidR="00AD7F4F" w:rsidRDefault="00AD7F4F">
      <w:pPr>
        <w:pStyle w:val="Standard"/>
        <w:spacing w:line="100" w:lineRule="atLeast"/>
        <w:ind w:firstLine="567"/>
        <w:jc w:val="both"/>
        <w:rPr>
          <w:rFonts w:ascii="Times New Roman CYR" w:hAnsi="Times New Roman CYR" w:cs="Times New Roman CYR" w:hint="eastAsia"/>
        </w:rPr>
      </w:pPr>
    </w:p>
    <w:p w:rsidR="00AD7F4F" w:rsidRPr="00AC4BFA" w:rsidRDefault="00F11D8B">
      <w:pPr>
        <w:pStyle w:val="Standard"/>
        <w:rPr>
          <w:rFonts w:ascii="Times New Roman" w:hAnsi="Times New Roman" w:cs="Times New Roman"/>
          <w:lang w:val="ru-RU"/>
        </w:rPr>
      </w:pPr>
      <w:r w:rsidRPr="00AC4BFA">
        <w:rPr>
          <w:rFonts w:ascii="Times New Roman" w:hAnsi="Times New Roman" w:cs="Times New Roman"/>
          <w:lang w:val="ru-RU"/>
        </w:rPr>
        <w:t>Застройщик ООО «</w:t>
      </w:r>
      <w:proofErr w:type="spellStart"/>
      <w:r>
        <w:rPr>
          <w:rFonts w:ascii="Times New Roman" w:hAnsi="Times New Roman" w:cs="Times New Roman"/>
          <w:lang w:val="ru-RU"/>
        </w:rPr>
        <w:t>Монострой</w:t>
      </w:r>
      <w:proofErr w:type="spellEnd"/>
      <w:r w:rsidRPr="00AC4BFA">
        <w:rPr>
          <w:rFonts w:ascii="Times New Roman" w:hAnsi="Times New Roman" w:cs="Times New Roman"/>
          <w:lang w:val="ru-RU"/>
        </w:rPr>
        <w:t>»</w:t>
      </w:r>
    </w:p>
    <w:p w:rsidR="00AD7F4F" w:rsidRPr="00AC4BFA" w:rsidRDefault="00AD7F4F">
      <w:pPr>
        <w:pStyle w:val="Standard"/>
        <w:rPr>
          <w:rFonts w:ascii="Times New Roman" w:hAnsi="Times New Roman" w:cs="Times New Roman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Генеральный  д</w:t>
      </w:r>
      <w:r w:rsidRPr="00AC4BFA">
        <w:rPr>
          <w:rFonts w:ascii="Times New Roman" w:hAnsi="Times New Roman" w:cs="Times New Roman"/>
          <w:lang w:val="ru-RU"/>
        </w:rPr>
        <w:t>иректор</w:t>
      </w:r>
      <w:proofErr w:type="gramEnd"/>
      <w:r w:rsidRPr="00AC4BFA">
        <w:rPr>
          <w:rFonts w:ascii="Times New Roman" w:hAnsi="Times New Roman" w:cs="Times New Roman"/>
          <w:lang w:val="ru-RU"/>
        </w:rPr>
        <w:t xml:space="preserve">       ______________________  </w:t>
      </w:r>
      <w:r>
        <w:rPr>
          <w:rFonts w:ascii="Times New Roman" w:hAnsi="Times New Roman" w:cs="Times New Roman"/>
          <w:lang w:val="ru-RU"/>
        </w:rPr>
        <w:t>О.А. Чижов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  <w:sectPr w:rsidR="00AD7F4F">
          <w:pgSz w:w="12240" w:h="15840"/>
          <w:pgMar w:top="1134" w:right="1134" w:bottom="1134" w:left="1134" w:header="720" w:footer="720" w:gutter="0"/>
          <w:cols w:space="720"/>
        </w:sectPr>
      </w:pPr>
    </w:p>
    <w:p w:rsidR="00AD7F4F" w:rsidRPr="00AC4BFA" w:rsidRDefault="00F11D8B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  <w:lang w:val="ru-RU"/>
        </w:rPr>
      </w:pPr>
      <w:r w:rsidRPr="00AC4BFA">
        <w:rPr>
          <w:rFonts w:ascii="Times New Roman CYR" w:hAnsi="Times New Roman CYR" w:cs="Times New Roman CYR"/>
          <w:lang w:val="ru-RU"/>
        </w:rPr>
        <w:lastRenderedPageBreak/>
        <w:t>Приложение № 4</w:t>
      </w:r>
    </w:p>
    <w:p w:rsidR="00AD7F4F" w:rsidRDefault="00F11D8B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К Договору № /ЗУ-</w:t>
      </w:r>
      <w:proofErr w:type="gramStart"/>
      <w:r>
        <w:rPr>
          <w:rFonts w:ascii="Times New Roman CYR" w:hAnsi="Times New Roman CYR" w:cs="Times New Roman CYR"/>
          <w:b/>
          <w:bCs/>
          <w:lang w:val="ru-RU"/>
        </w:rPr>
        <w:t>3  участия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в долевом строительстве от   2019г. г.</w:t>
      </w:r>
    </w:p>
    <w:p w:rsidR="00AD7F4F" w:rsidRDefault="00F11D8B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Инструкция по приемке квартиры участником долевого строительства.</w:t>
      </w:r>
    </w:p>
    <w:p w:rsidR="00AD7F4F" w:rsidRDefault="00F11D8B">
      <w:pPr>
        <w:pStyle w:val="Standard"/>
        <w:jc w:val="both"/>
        <w:rPr>
          <w:rFonts w:hint="eastAsia"/>
          <w:lang w:val="ru-RU"/>
        </w:rPr>
      </w:pPr>
      <w:r>
        <w:rPr>
          <w:lang w:val="ru-RU"/>
        </w:rPr>
        <w:tab/>
        <w:t xml:space="preserve"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</w:t>
      </w:r>
      <w:proofErr w:type="gramStart"/>
      <w:r>
        <w:rPr>
          <w:lang w:val="ru-RU"/>
        </w:rPr>
        <w:t>правилами</w:t>
      </w:r>
      <w:proofErr w:type="gramEnd"/>
      <w:r>
        <w:rPr>
          <w:lang w:val="ru-RU"/>
        </w:rPr>
        <w:t xml:space="preserve"> и техническими регламентами, а также Приложением №1 к настоящей инструкции.</w:t>
      </w:r>
    </w:p>
    <w:p w:rsidR="00AD7F4F" w:rsidRDefault="00F11D8B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 xml:space="preserve">Действия участника долевого строительства </w:t>
      </w:r>
      <w:proofErr w:type="gramStart"/>
      <w:r>
        <w:rPr>
          <w:lang w:val="ru-RU"/>
        </w:rPr>
        <w:t>при приемки</w:t>
      </w:r>
      <w:proofErr w:type="gramEnd"/>
      <w:r>
        <w:rPr>
          <w:lang w:val="ru-RU"/>
        </w:rPr>
        <w:t xml:space="preserve"> квартиры: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Согласовать с Отделом Недвижимости ООО «</w:t>
      </w:r>
      <w:proofErr w:type="spellStart"/>
      <w:r>
        <w:rPr>
          <w:lang w:val="ru-RU"/>
        </w:rPr>
        <w:t>Монострой</w:t>
      </w:r>
      <w:proofErr w:type="spellEnd"/>
      <w:r>
        <w:rPr>
          <w:lang w:val="ru-RU"/>
        </w:rPr>
        <w:t>» дату и время осмотра квартиры.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Получить в отделе </w:t>
      </w:r>
      <w:r>
        <w:rPr>
          <w:lang w:val="ru-RU"/>
        </w:rPr>
        <w:t>недвижимости бланки акта осмотра квартиры.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Осмотр квартиры производить с участием сотрудника Отдела Недвижимости ООО «</w:t>
      </w:r>
      <w:proofErr w:type="spellStart"/>
      <w:r>
        <w:rPr>
          <w:lang w:val="ru-RU"/>
        </w:rPr>
        <w:t>Монострой</w:t>
      </w:r>
      <w:proofErr w:type="spellEnd"/>
      <w:r>
        <w:rPr>
          <w:lang w:val="ru-RU"/>
        </w:rPr>
        <w:t>», прораба и представителя заказчика ООО «</w:t>
      </w:r>
      <w:proofErr w:type="spellStart"/>
      <w:r>
        <w:rPr>
          <w:lang w:val="ru-RU"/>
        </w:rPr>
        <w:t>Монострой</w:t>
      </w:r>
      <w:proofErr w:type="spellEnd"/>
      <w:r>
        <w:rPr>
          <w:lang w:val="ru-RU"/>
        </w:rPr>
        <w:t>».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 результатам осмотра заполнить и подписать акт осмотра квартиры в 3-х эк</w:t>
      </w:r>
      <w:r>
        <w:rPr>
          <w:lang w:val="ru-RU"/>
        </w:rPr>
        <w:t>земплярах, по одному для каждой из сторон.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Один экземпляр передать в офис ООО «</w:t>
      </w:r>
      <w:proofErr w:type="spellStart"/>
      <w:r>
        <w:rPr>
          <w:lang w:val="ru-RU"/>
        </w:rPr>
        <w:t>Монострой</w:t>
      </w:r>
      <w:proofErr w:type="spellEnd"/>
      <w:r>
        <w:rPr>
          <w:lang w:val="ru-RU"/>
        </w:rPr>
        <w:t>», расположенный по адресу: ул. Суздальский проспект, д. 13 для регистрации.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При отсутствии замечаний по качеству квартиры участнику долевого </w:t>
      </w:r>
      <w:proofErr w:type="gramStart"/>
      <w:r>
        <w:rPr>
          <w:lang w:val="ru-RU"/>
        </w:rPr>
        <w:t>строительства  подписать</w:t>
      </w:r>
      <w:proofErr w:type="gramEnd"/>
      <w:r>
        <w:rPr>
          <w:lang w:val="ru-RU"/>
        </w:rPr>
        <w:t xml:space="preserve"> в течение 7 дней с момента осмотра акт приема-передачи квартиры.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</w:t>
      </w:r>
      <w:r>
        <w:rPr>
          <w:lang w:val="ru-RU"/>
        </w:rPr>
        <w:t>подписать акт прием-передачи Квартиры.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</w:t>
      </w:r>
      <w:r>
        <w:rPr>
          <w:lang w:val="ru-RU"/>
        </w:rPr>
        <w:t xml:space="preserve">левого участия в строительстве и действующим законодательством.  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После устранения недостатков стороны подписывают акт, подтверждающих их устранение.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выявлении в квартире недостатков, препятствующих началу выполнения отделочных работ, застройщик в теч</w:t>
      </w:r>
      <w:r>
        <w:rPr>
          <w:lang w:val="ru-RU"/>
        </w:rPr>
        <w:t>ение 5 дней с момента предоставления акта осмотра определяет срок их устранения.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Участник долевого строительства, получив уведомление от Застройщика об устранении </w:t>
      </w:r>
      <w:proofErr w:type="gramStart"/>
      <w:r>
        <w:rPr>
          <w:lang w:val="ru-RU"/>
        </w:rPr>
        <w:t>выявленных  недостатков</w:t>
      </w:r>
      <w:proofErr w:type="gramEnd"/>
      <w:r>
        <w:rPr>
          <w:lang w:val="ru-RU"/>
        </w:rPr>
        <w:t>, обязуется в согласованное время совместно  с представителями ООО «</w:t>
      </w:r>
      <w:proofErr w:type="spellStart"/>
      <w:r>
        <w:rPr>
          <w:lang w:val="ru-RU"/>
        </w:rPr>
        <w:t>М</w:t>
      </w:r>
      <w:r>
        <w:rPr>
          <w:lang w:val="ru-RU"/>
        </w:rPr>
        <w:t>онострой</w:t>
      </w:r>
      <w:proofErr w:type="spellEnd"/>
      <w:r>
        <w:rPr>
          <w:lang w:val="ru-RU"/>
        </w:rPr>
        <w:t>» осмотреть квартиру и подписать соответствующий акт об устранении недостатков.</w:t>
      </w:r>
    </w:p>
    <w:p w:rsidR="00AD7F4F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В течение трех дней с момента подписания акта об устранении недостатков явиться в Отдел Недвижимости ООО «</w:t>
      </w:r>
      <w:proofErr w:type="spellStart"/>
      <w:r>
        <w:rPr>
          <w:lang w:val="ru-RU"/>
        </w:rPr>
        <w:t>Монострой</w:t>
      </w:r>
      <w:proofErr w:type="spellEnd"/>
      <w:r>
        <w:rPr>
          <w:lang w:val="ru-RU"/>
        </w:rPr>
        <w:t>» для подписания акт приема-передачи квартиры.</w:t>
      </w:r>
    </w:p>
    <w:p w:rsidR="00AD7F4F" w:rsidRPr="00AC4BFA" w:rsidRDefault="00F11D8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н</w:t>
      </w:r>
      <w:r>
        <w:rPr>
          <w:lang w:val="ru-RU"/>
        </w:rPr>
        <w:t>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</w:t>
      </w:r>
      <w:r>
        <w:rPr>
          <w:lang w:val="ru-RU"/>
        </w:rPr>
        <w:t xml:space="preserve">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 w:rsidRPr="00AC4BFA">
        <w:rPr>
          <w:rFonts w:eastAsia="Times New Roman"/>
          <w:lang w:val="ru-RU"/>
        </w:rPr>
        <w:t xml:space="preserve">объекта долевого строительства </w:t>
      </w:r>
      <w:r>
        <w:rPr>
          <w:rFonts w:eastAsia="Times New Roman"/>
          <w:lang w:val="ru-RU"/>
        </w:rPr>
        <w:t xml:space="preserve">также </w:t>
      </w:r>
      <w:r w:rsidRPr="00AC4BFA">
        <w:rPr>
          <w:rFonts w:eastAsia="Times New Roman"/>
          <w:lang w:val="ru-RU"/>
        </w:rPr>
        <w:t>признается перешедшим к участнику долевого с</w:t>
      </w:r>
      <w:r w:rsidRPr="00AC4BFA">
        <w:rPr>
          <w:rFonts w:eastAsia="Times New Roman"/>
          <w:lang w:val="ru-RU"/>
        </w:rPr>
        <w:t>троительства.</w:t>
      </w:r>
    </w:p>
    <w:p w:rsidR="00AD7F4F" w:rsidRPr="00AC4BFA" w:rsidRDefault="00AD7F4F">
      <w:pPr>
        <w:pStyle w:val="Standard"/>
        <w:jc w:val="both"/>
        <w:rPr>
          <w:rFonts w:eastAsia="Times New Roman"/>
          <w:lang w:val="ru-RU"/>
        </w:rPr>
      </w:pPr>
    </w:p>
    <w:p w:rsidR="00AD7F4F" w:rsidRPr="00AC4BFA" w:rsidRDefault="00F11D8B">
      <w:pPr>
        <w:pStyle w:val="Standard"/>
        <w:rPr>
          <w:rFonts w:ascii="Times New Roman" w:hAnsi="Times New Roman" w:cs="Times New Roman"/>
          <w:lang w:val="ru-RU"/>
        </w:rPr>
      </w:pPr>
      <w:r w:rsidRPr="00AC4BFA">
        <w:rPr>
          <w:rFonts w:ascii="Times New Roman" w:hAnsi="Times New Roman" w:cs="Times New Roman"/>
          <w:lang w:val="ru-RU"/>
        </w:rPr>
        <w:t>Застройщик ООО «</w:t>
      </w:r>
      <w:proofErr w:type="spellStart"/>
      <w:r>
        <w:rPr>
          <w:rFonts w:ascii="Times New Roman" w:hAnsi="Times New Roman" w:cs="Times New Roman"/>
          <w:lang w:val="ru-RU"/>
        </w:rPr>
        <w:t>Монострой</w:t>
      </w:r>
      <w:proofErr w:type="spellEnd"/>
      <w:r w:rsidRPr="00AC4BFA">
        <w:rPr>
          <w:rFonts w:ascii="Times New Roman" w:hAnsi="Times New Roman" w:cs="Times New Roman"/>
          <w:lang w:val="ru-RU"/>
        </w:rPr>
        <w:t>»</w:t>
      </w:r>
    </w:p>
    <w:p w:rsidR="00AD7F4F" w:rsidRPr="00AC4BFA" w:rsidRDefault="00AD7F4F">
      <w:pPr>
        <w:pStyle w:val="Standard"/>
        <w:rPr>
          <w:rFonts w:ascii="Times New Roman" w:hAnsi="Times New Roman" w:cs="Times New Roman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Генеральный  д</w:t>
      </w:r>
      <w:r w:rsidRPr="00AC4BFA">
        <w:rPr>
          <w:rFonts w:ascii="Times New Roman" w:hAnsi="Times New Roman" w:cs="Times New Roman"/>
          <w:lang w:val="ru-RU"/>
        </w:rPr>
        <w:t>иректор</w:t>
      </w:r>
      <w:proofErr w:type="gramEnd"/>
      <w:r w:rsidRPr="00AC4BFA">
        <w:rPr>
          <w:rFonts w:ascii="Times New Roman" w:hAnsi="Times New Roman" w:cs="Times New Roman"/>
          <w:lang w:val="ru-RU"/>
        </w:rPr>
        <w:t xml:space="preserve">       ______________________  </w:t>
      </w:r>
      <w:r>
        <w:rPr>
          <w:rFonts w:ascii="Times New Roman" w:hAnsi="Times New Roman" w:cs="Times New Roman"/>
          <w:lang w:val="ru-RU"/>
        </w:rPr>
        <w:t>О.А. Чижов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Pr="00AC4BFA" w:rsidRDefault="00F11D8B">
      <w:pPr>
        <w:pStyle w:val="ConsPlusNormal"/>
        <w:jc w:val="right"/>
        <w:rPr>
          <w:lang w:val="ru-RU"/>
        </w:rPr>
      </w:pPr>
      <w:r>
        <w:rPr>
          <w:lang w:val="ru-RU"/>
        </w:rPr>
        <w:lastRenderedPageBreak/>
        <w:t>Приложение №1 к Инструкции по приемке квартиры участником долевого строительства</w:t>
      </w:r>
    </w:p>
    <w:p w:rsidR="00AD7F4F" w:rsidRDefault="00AD7F4F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AD7F4F" w:rsidRDefault="00AD7F4F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AD7F4F" w:rsidRDefault="00F11D8B">
      <w:pPr>
        <w:pStyle w:val="ConsPlus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опреде</w:t>
      </w:r>
      <w:r>
        <w:rPr>
          <w:sz w:val="28"/>
          <w:szCs w:val="28"/>
          <w:lang w:val="ru-RU"/>
        </w:rPr>
        <w:t>ления существенных и несущественных недостатков:</w:t>
      </w:r>
    </w:p>
    <w:p w:rsidR="00AD7F4F" w:rsidRPr="00AC4BFA" w:rsidRDefault="00AD7F4F">
      <w:pPr>
        <w:pStyle w:val="ConsPlusNormal"/>
        <w:ind w:firstLine="540"/>
        <w:jc w:val="both"/>
        <w:rPr>
          <w:lang w:val="ru-RU"/>
        </w:rPr>
      </w:pPr>
    </w:p>
    <w:p w:rsidR="00AD7F4F" w:rsidRPr="00AC4BFA" w:rsidRDefault="00AD7F4F">
      <w:pPr>
        <w:pStyle w:val="ConsPlusNormal"/>
        <w:ind w:firstLine="540"/>
        <w:jc w:val="both"/>
        <w:rPr>
          <w:lang w:val="ru-RU"/>
        </w:rPr>
      </w:pPr>
    </w:p>
    <w:p w:rsidR="00AD7F4F" w:rsidRDefault="00F11D8B">
      <w:pPr>
        <w:pStyle w:val="ConsPlusNormal"/>
        <w:spacing w:line="360" w:lineRule="auto"/>
        <w:ind w:firstLine="540"/>
        <w:jc w:val="both"/>
      </w:pPr>
      <w:r>
        <w:rPr>
          <w:lang w:val="ru-RU"/>
        </w:rPr>
        <w:t xml:space="preserve">- Согласно п. </w:t>
      </w:r>
      <w:r>
        <w:t xml:space="preserve">1. </w:t>
      </w:r>
      <w:r>
        <w:rPr>
          <w:lang w:val="ru-RU"/>
        </w:rPr>
        <w:t>Ст. 7 ФЗ «О долевом участии в строительстве»</w:t>
      </w:r>
      <w:r>
        <w:t xml:space="preserve"> </w:t>
      </w:r>
      <w:proofErr w:type="spellStart"/>
      <w:r>
        <w:t>Застройщик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передать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,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регламентов</w:t>
      </w:r>
      <w:proofErr w:type="spellEnd"/>
      <w:r>
        <w:t xml:space="preserve">,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 и </w:t>
      </w:r>
      <w:proofErr w:type="spellStart"/>
      <w:r>
        <w:t>градостроительных</w:t>
      </w:r>
      <w:proofErr w:type="spellEnd"/>
      <w:r>
        <w:t xml:space="preserve"> </w:t>
      </w:r>
      <w:proofErr w:type="spellStart"/>
      <w:r>
        <w:t>регламентов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обязате</w:t>
      </w:r>
      <w:r>
        <w:t>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>.</w:t>
      </w:r>
    </w:p>
    <w:p w:rsidR="00AD7F4F" w:rsidRDefault="00AD7F4F">
      <w:pPr>
        <w:pStyle w:val="ConsPlusNormal"/>
        <w:spacing w:line="360" w:lineRule="auto"/>
        <w:ind w:firstLine="540"/>
        <w:jc w:val="both"/>
      </w:pPr>
    </w:p>
    <w:p w:rsidR="00AD7F4F" w:rsidRDefault="00F11D8B">
      <w:pPr>
        <w:pStyle w:val="ConsPlusNormal"/>
        <w:spacing w:line="360" w:lineRule="auto"/>
        <w:ind w:firstLine="540"/>
        <w:jc w:val="both"/>
      </w:pPr>
      <w:r>
        <w:rPr>
          <w:color w:val="0000FF"/>
          <w:lang w:val="ru-RU"/>
        </w:rPr>
        <w:t xml:space="preserve">- </w:t>
      </w:r>
      <w:r>
        <w:rPr>
          <w:color w:val="000000"/>
          <w:lang w:val="ru-RU"/>
        </w:rPr>
        <w:t>В соответствии с  п.</w:t>
      </w:r>
      <w:hyperlink r:id="rId8" w:history="1">
        <w:r>
          <w:t xml:space="preserve"> 2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>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47</w:t>
      </w:r>
      <w:r>
        <w:t>5 Г</w:t>
      </w:r>
      <w:r>
        <w:rPr>
          <w:lang w:val="ru-RU"/>
        </w:rPr>
        <w:t>К РФ</w:t>
      </w:r>
      <w:r>
        <w:t xml:space="preserve">  </w:t>
      </w:r>
      <w:r>
        <w:rPr>
          <w:lang w:val="ru-RU"/>
        </w:rPr>
        <w:t xml:space="preserve">к существенным недостаткам относятся: </w:t>
      </w:r>
      <w:r>
        <w:t xml:space="preserve"> </w:t>
      </w:r>
      <w:proofErr w:type="spellStart"/>
      <w:r>
        <w:t>неустранимы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недостатк</w:t>
      </w:r>
      <w:proofErr w:type="spellEnd"/>
      <w:r>
        <w:rPr>
          <w:lang w:val="ru-RU"/>
        </w:rPr>
        <w:t>и</w:t>
      </w:r>
      <w:r>
        <w:t xml:space="preserve">, </w:t>
      </w:r>
      <w:proofErr w:type="spellStart"/>
      <w:r>
        <w:t>недостатк</w:t>
      </w:r>
      <w:proofErr w:type="spellEnd"/>
      <w:r>
        <w:rPr>
          <w:lang w:val="ru-RU"/>
        </w:rPr>
        <w:t>и</w:t>
      </w:r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устранены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несоразмерных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затрат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выявляются</w:t>
      </w:r>
      <w:proofErr w:type="spellEnd"/>
      <w:r>
        <w:t xml:space="preserve"> </w:t>
      </w:r>
      <w:proofErr w:type="spellStart"/>
      <w:r>
        <w:t>неоднократно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проявляются</w:t>
      </w:r>
      <w:proofErr w:type="spellEnd"/>
      <w:r>
        <w:t xml:space="preserve"> </w:t>
      </w:r>
      <w:proofErr w:type="spellStart"/>
      <w:r>
        <w:t>вновь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устранения</w:t>
      </w:r>
      <w:proofErr w:type="spellEnd"/>
      <w:r>
        <w:t xml:space="preserve">, и </w:t>
      </w:r>
      <w:proofErr w:type="spellStart"/>
      <w:r>
        <w:t>други</w:t>
      </w:r>
      <w:proofErr w:type="spellEnd"/>
      <w:r>
        <w:rPr>
          <w:lang w:val="ru-RU"/>
        </w:rPr>
        <w:t>е</w:t>
      </w:r>
      <w:r>
        <w:t xml:space="preserve"> </w:t>
      </w:r>
      <w:r>
        <w:rPr>
          <w:lang w:val="ru-RU"/>
        </w:rPr>
        <w:t>подобные недостатки</w:t>
      </w:r>
    </w:p>
    <w:p w:rsidR="00AD7F4F" w:rsidRDefault="00AD7F4F">
      <w:pPr>
        <w:pStyle w:val="ConsPlusNormal"/>
        <w:spacing w:line="360" w:lineRule="auto"/>
        <w:ind w:firstLine="540"/>
        <w:jc w:val="both"/>
      </w:pPr>
    </w:p>
    <w:p w:rsidR="00AD7F4F" w:rsidRPr="00AC4BFA" w:rsidRDefault="00F11D8B">
      <w:pPr>
        <w:pStyle w:val="ConsPlusNormal"/>
        <w:spacing w:line="360" w:lineRule="auto"/>
        <w:ind w:firstLine="540"/>
        <w:jc w:val="both"/>
        <w:rPr>
          <w:lang w:val="ru-RU"/>
        </w:rPr>
      </w:pPr>
      <w:r w:rsidRPr="00AC4BFA">
        <w:rPr>
          <w:lang w:val="ru-RU"/>
        </w:rPr>
        <w:t xml:space="preserve">-   </w:t>
      </w:r>
      <w:r>
        <w:rPr>
          <w:lang w:val="ru-RU"/>
        </w:rPr>
        <w:t xml:space="preserve">Согласно </w:t>
      </w:r>
      <w:r w:rsidRPr="00AC4BFA">
        <w:rPr>
          <w:lang w:val="ru-RU"/>
        </w:rPr>
        <w:t>Закон</w:t>
      </w:r>
      <w:r>
        <w:rPr>
          <w:lang w:val="ru-RU"/>
        </w:rPr>
        <w:t>а</w:t>
      </w:r>
      <w:r w:rsidRPr="00AC4BFA">
        <w:rPr>
          <w:lang w:val="ru-RU"/>
        </w:rPr>
        <w:t xml:space="preserve"> "О защите прав потребителей"   к </w:t>
      </w:r>
      <w:proofErr w:type="gramStart"/>
      <w:r w:rsidRPr="00AC4BFA">
        <w:rPr>
          <w:lang w:val="ru-RU"/>
        </w:rPr>
        <w:t>существенным  может</w:t>
      </w:r>
      <w:proofErr w:type="gramEnd"/>
      <w:r w:rsidRPr="00AC4BFA">
        <w:rPr>
          <w:lang w:val="ru-RU"/>
        </w:rPr>
        <w:t xml:space="preserve"> быть отнесен недостаток, который </w:t>
      </w:r>
      <w:r w:rsidRPr="00AC4BFA">
        <w:rPr>
          <w:lang w:val="ru-RU"/>
        </w:rPr>
        <w:t xml:space="preserve">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</w:t>
      </w:r>
      <w:r>
        <w:rPr>
          <w:lang w:val="ru-RU"/>
        </w:rPr>
        <w:t xml:space="preserve">и </w:t>
      </w:r>
      <w:r w:rsidRPr="00AC4BFA">
        <w:rPr>
          <w:lang w:val="ru-RU"/>
        </w:rPr>
        <w:t xml:space="preserve">здоровья </w:t>
      </w:r>
      <w:r w:rsidRPr="00AC4BFA">
        <w:rPr>
          <w:lang w:val="ru-RU"/>
        </w:rPr>
        <w:t>граждан.</w:t>
      </w:r>
    </w:p>
    <w:p w:rsidR="00AD7F4F" w:rsidRPr="00AC4BFA" w:rsidRDefault="00AD7F4F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AD7F4F" w:rsidRDefault="00F11D8B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</w:t>
      </w:r>
      <w:r>
        <w:rPr>
          <w:lang w:val="ru-RU"/>
        </w:rPr>
        <w:t>аспространяется гарантийный срок, предусмотренный Законом «О долевом участии в строительстве».</w:t>
      </w:r>
    </w:p>
    <w:p w:rsidR="00AD7F4F" w:rsidRDefault="00AD7F4F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AD7F4F" w:rsidRPr="00AC4BFA" w:rsidRDefault="00F11D8B">
      <w:pPr>
        <w:pStyle w:val="Standard"/>
        <w:rPr>
          <w:rFonts w:ascii="Times New Roman" w:hAnsi="Times New Roman" w:cs="Times New Roman"/>
          <w:lang w:val="ru-RU"/>
        </w:rPr>
      </w:pPr>
      <w:r w:rsidRPr="00AC4BFA">
        <w:rPr>
          <w:rFonts w:ascii="Times New Roman" w:hAnsi="Times New Roman" w:cs="Times New Roman"/>
          <w:lang w:val="ru-RU"/>
        </w:rPr>
        <w:t>Застройщик ООО «</w:t>
      </w:r>
      <w:proofErr w:type="spellStart"/>
      <w:r>
        <w:rPr>
          <w:rFonts w:ascii="Times New Roman" w:hAnsi="Times New Roman" w:cs="Times New Roman"/>
          <w:lang w:val="ru-RU"/>
        </w:rPr>
        <w:t>Монострой</w:t>
      </w:r>
      <w:proofErr w:type="spellEnd"/>
      <w:r w:rsidRPr="00AC4BFA">
        <w:rPr>
          <w:rFonts w:ascii="Times New Roman" w:hAnsi="Times New Roman" w:cs="Times New Roman"/>
          <w:lang w:val="ru-RU"/>
        </w:rPr>
        <w:t>»</w:t>
      </w:r>
    </w:p>
    <w:p w:rsidR="00AD7F4F" w:rsidRPr="00AC4BFA" w:rsidRDefault="00AD7F4F">
      <w:pPr>
        <w:pStyle w:val="Standard"/>
        <w:rPr>
          <w:rFonts w:ascii="Times New Roman" w:hAnsi="Times New Roman" w:cs="Times New Roman"/>
          <w:lang w:val="ru-RU"/>
        </w:rPr>
      </w:pPr>
    </w:p>
    <w:p w:rsidR="00AD7F4F" w:rsidRPr="00AC4BFA" w:rsidRDefault="00F11D8B">
      <w:pPr>
        <w:pStyle w:val="Standard"/>
        <w:spacing w:line="276" w:lineRule="auto"/>
        <w:rPr>
          <w:rFonts w:cs="Times New Roman" w:hint="eastAsia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Генеральный  д</w:t>
      </w:r>
      <w:r w:rsidRPr="00AC4BFA">
        <w:rPr>
          <w:rFonts w:ascii="Times New Roman" w:hAnsi="Times New Roman" w:cs="Times New Roman"/>
          <w:lang w:val="ru-RU"/>
        </w:rPr>
        <w:t>иректор</w:t>
      </w:r>
      <w:proofErr w:type="gramEnd"/>
      <w:r w:rsidRPr="00AC4BFA">
        <w:rPr>
          <w:rFonts w:ascii="Times New Roman" w:hAnsi="Times New Roman" w:cs="Times New Roman"/>
          <w:lang w:val="ru-RU"/>
        </w:rPr>
        <w:t xml:space="preserve">       ______________________  </w:t>
      </w:r>
      <w:r>
        <w:rPr>
          <w:rFonts w:ascii="Times New Roman" w:hAnsi="Times New Roman" w:cs="Times New Roman"/>
          <w:lang w:val="ru-RU"/>
        </w:rPr>
        <w:t>О.А. Чижов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F11D8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</w:t>
      </w:r>
    </w:p>
    <w:p w:rsidR="00AD7F4F" w:rsidRDefault="00AD7F4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AD7F4F" w:rsidRDefault="00AD7F4F">
      <w:pPr>
        <w:pStyle w:val="Standard"/>
        <w:spacing w:line="276" w:lineRule="auto"/>
        <w:rPr>
          <w:rFonts w:cs="Times New Roman" w:hint="eastAsia"/>
        </w:rPr>
      </w:pPr>
    </w:p>
    <w:p w:rsidR="00AD7F4F" w:rsidRDefault="00AD7F4F">
      <w:pPr>
        <w:pStyle w:val="Standard"/>
        <w:jc w:val="right"/>
        <w:rPr>
          <w:rFonts w:ascii="Times New Roman" w:hAnsi="Times New Roman"/>
        </w:rPr>
      </w:pPr>
    </w:p>
    <w:p w:rsidR="00AD7F4F" w:rsidRDefault="00AD7F4F">
      <w:pPr>
        <w:pStyle w:val="Standard"/>
        <w:jc w:val="right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ind w:firstLine="426"/>
        <w:jc w:val="center"/>
        <w:rPr>
          <w:rFonts w:ascii="Times New Roman" w:hAnsi="Times New Roman"/>
        </w:rPr>
      </w:pPr>
    </w:p>
    <w:p w:rsidR="00AD7F4F" w:rsidRDefault="00AD7F4F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</w:rPr>
      </w:pPr>
    </w:p>
    <w:sectPr w:rsidR="00AD7F4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8B" w:rsidRDefault="00F11D8B">
      <w:pPr>
        <w:rPr>
          <w:rFonts w:hint="eastAsia"/>
        </w:rPr>
      </w:pPr>
      <w:r>
        <w:separator/>
      </w:r>
    </w:p>
  </w:endnote>
  <w:endnote w:type="continuationSeparator" w:id="0">
    <w:p w:rsidR="00F11D8B" w:rsidRDefault="00F11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8B" w:rsidRDefault="00F11D8B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11D8B" w:rsidRDefault="00F11D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BF"/>
    <w:multiLevelType w:val="multilevel"/>
    <w:tmpl w:val="1C262130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9B15505"/>
    <w:multiLevelType w:val="multilevel"/>
    <w:tmpl w:val="AC3C24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9E3D1F"/>
    <w:multiLevelType w:val="multilevel"/>
    <w:tmpl w:val="3E5465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A1452E4"/>
    <w:multiLevelType w:val="multilevel"/>
    <w:tmpl w:val="92B00596"/>
    <w:styleLink w:val="WW8Num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392776F"/>
    <w:multiLevelType w:val="multilevel"/>
    <w:tmpl w:val="47B8E0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679472E"/>
    <w:multiLevelType w:val="multilevel"/>
    <w:tmpl w:val="C07CE7A0"/>
    <w:styleLink w:val="WW8Num2"/>
    <w:lvl w:ilvl="0">
      <w:start w:val="5"/>
      <w:numFmt w:val="decimal"/>
      <w:lvlText w:val="%1."/>
      <w:lvlJc w:val="left"/>
      <w:rPr>
        <w:bCs/>
      </w:rPr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cs="Times New Roman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7F4F"/>
    <w:rsid w:val="00AC4BFA"/>
    <w:rsid w:val="00AD7F4F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E3B8-492B-4A00-9EF3-43340DC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6209</Words>
  <Characters>35397</Characters>
  <Application>Microsoft Office Word</Application>
  <DocSecurity>0</DocSecurity>
  <Lines>294</Lines>
  <Paragraphs>83</Paragraphs>
  <ScaleCrop>false</ScaleCrop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2</cp:revision>
  <cp:lastPrinted>2019-04-06T10:43:00Z</cp:lastPrinted>
  <dcterms:created xsi:type="dcterms:W3CDTF">2019-12-24T06:06:00Z</dcterms:created>
  <dcterms:modified xsi:type="dcterms:W3CDTF">2019-12-24T06:06:00Z</dcterms:modified>
</cp:coreProperties>
</file>